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B5" w:rsidRDefault="004645B5" w:rsidP="00815767">
      <w:pPr>
        <w:tabs>
          <w:tab w:val="left" w:pos="567"/>
          <w:tab w:val="left" w:pos="709"/>
          <w:tab w:val="left" w:pos="851"/>
        </w:tabs>
        <w:jc w:val="center"/>
        <w:rPr>
          <w:noProof/>
          <w:sz w:val="16"/>
        </w:rPr>
      </w:pPr>
    </w:p>
    <w:p w:rsidR="00DB52E7" w:rsidRDefault="00DB52E7" w:rsidP="004645B5">
      <w:pPr>
        <w:tabs>
          <w:tab w:val="left" w:pos="709"/>
          <w:tab w:val="left" w:pos="851"/>
        </w:tabs>
        <w:jc w:val="center"/>
        <w:rPr>
          <w:noProof/>
          <w:sz w:val="16"/>
        </w:rPr>
      </w:pPr>
    </w:p>
    <w:p w:rsidR="00DB52E7" w:rsidRDefault="009874F1" w:rsidP="004645B5">
      <w:pPr>
        <w:tabs>
          <w:tab w:val="left" w:pos="709"/>
          <w:tab w:val="left" w:pos="851"/>
        </w:tabs>
        <w:jc w:val="center"/>
        <w:rPr>
          <w:noProof/>
          <w:sz w:val="16"/>
        </w:rPr>
      </w:pPr>
      <w:r>
        <w:rPr>
          <w:noProof/>
        </w:rPr>
        <w:drawing>
          <wp:inline distT="0" distB="0" distL="0" distR="0" wp14:anchorId="47C241D2" wp14:editId="4FAE4D17">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B52E7" w:rsidRDefault="00DB52E7" w:rsidP="004645B5">
      <w:pPr>
        <w:tabs>
          <w:tab w:val="left" w:pos="709"/>
          <w:tab w:val="left" w:pos="851"/>
        </w:tabs>
        <w:jc w:val="center"/>
        <w:rPr>
          <w:noProof/>
        </w:rPr>
      </w:pPr>
    </w:p>
    <w:p w:rsidR="004645B5" w:rsidRDefault="004645B5" w:rsidP="004645B5">
      <w:pPr>
        <w:pStyle w:val="2"/>
        <w:rPr>
          <w:sz w:val="28"/>
          <w:szCs w:val="28"/>
        </w:rPr>
      </w:pPr>
      <w:r>
        <w:rPr>
          <w:sz w:val="28"/>
          <w:szCs w:val="28"/>
        </w:rPr>
        <w:t xml:space="preserve">СОВЕТ </w:t>
      </w:r>
      <w:r w:rsidR="00DB52E7">
        <w:rPr>
          <w:sz w:val="28"/>
          <w:szCs w:val="28"/>
        </w:rPr>
        <w:t>БУРА</w:t>
      </w:r>
      <w:r>
        <w:rPr>
          <w:sz w:val="28"/>
          <w:szCs w:val="28"/>
        </w:rPr>
        <w:t>КОВСКОГО СЕЛЬСКОГО ПОСЕЛЕНИЯ</w:t>
      </w:r>
    </w:p>
    <w:p w:rsidR="004645B5" w:rsidRDefault="004645B5" w:rsidP="004645B5">
      <w:pPr>
        <w:pStyle w:val="2"/>
        <w:rPr>
          <w:sz w:val="28"/>
          <w:szCs w:val="28"/>
        </w:rPr>
      </w:pPr>
      <w:r>
        <w:rPr>
          <w:sz w:val="28"/>
          <w:szCs w:val="28"/>
        </w:rPr>
        <w:t>КОРЕНОВСКОГО  РАЙОНА</w:t>
      </w:r>
    </w:p>
    <w:p w:rsidR="004645B5" w:rsidRDefault="004645B5" w:rsidP="004645B5">
      <w:pPr>
        <w:pStyle w:val="2"/>
        <w:rPr>
          <w:sz w:val="28"/>
          <w:szCs w:val="28"/>
        </w:rPr>
      </w:pPr>
      <w:r>
        <w:rPr>
          <w:sz w:val="28"/>
          <w:szCs w:val="28"/>
        </w:rPr>
        <w:t xml:space="preserve">                                  </w:t>
      </w:r>
    </w:p>
    <w:p w:rsidR="004645B5" w:rsidRDefault="004645B5" w:rsidP="004645B5">
      <w:pPr>
        <w:pStyle w:val="3"/>
        <w:rPr>
          <w:sz w:val="32"/>
          <w:szCs w:val="32"/>
        </w:rPr>
      </w:pPr>
      <w:r>
        <w:rPr>
          <w:sz w:val="32"/>
          <w:szCs w:val="32"/>
        </w:rPr>
        <w:t>РЕШЕНИЕ</w:t>
      </w:r>
    </w:p>
    <w:p w:rsidR="004645B5" w:rsidRDefault="004645B5" w:rsidP="004645B5">
      <w:pPr>
        <w:jc w:val="center"/>
        <w:rPr>
          <w:b/>
          <w:sz w:val="28"/>
          <w:szCs w:val="28"/>
        </w:rPr>
      </w:pPr>
    </w:p>
    <w:p w:rsidR="004645B5" w:rsidRDefault="009874F1" w:rsidP="004645B5">
      <w:pPr>
        <w:rPr>
          <w:b/>
          <w:color w:val="000000"/>
        </w:rPr>
      </w:pPr>
      <w:r>
        <w:rPr>
          <w:b/>
          <w:color w:val="000000"/>
        </w:rPr>
        <w:t>от 29</w:t>
      </w:r>
      <w:r w:rsidR="00DB52E7">
        <w:rPr>
          <w:b/>
          <w:color w:val="000000"/>
        </w:rPr>
        <w:t>.08</w:t>
      </w:r>
      <w:r w:rsidR="004645B5">
        <w:rPr>
          <w:b/>
          <w:color w:val="000000"/>
        </w:rPr>
        <w:t>.2019</w:t>
      </w:r>
      <w:r w:rsidR="004645B5">
        <w:rPr>
          <w:b/>
          <w:color w:val="000000"/>
        </w:rPr>
        <w:tab/>
      </w:r>
      <w:r w:rsidR="004645B5">
        <w:rPr>
          <w:b/>
          <w:color w:val="000000"/>
        </w:rPr>
        <w:tab/>
      </w:r>
      <w:r w:rsidR="004645B5">
        <w:rPr>
          <w:b/>
          <w:color w:val="000000"/>
        </w:rPr>
        <w:tab/>
      </w:r>
      <w:r w:rsidR="004645B5">
        <w:rPr>
          <w:b/>
          <w:color w:val="000000"/>
        </w:rPr>
        <w:tab/>
      </w:r>
      <w:r w:rsidR="004645B5">
        <w:rPr>
          <w:b/>
          <w:color w:val="000000"/>
        </w:rPr>
        <w:tab/>
        <w:t xml:space="preserve">               </w:t>
      </w:r>
      <w:r w:rsidR="004645B5">
        <w:rPr>
          <w:b/>
          <w:color w:val="000000"/>
        </w:rPr>
        <w:tab/>
      </w:r>
      <w:r w:rsidR="004645B5">
        <w:rPr>
          <w:b/>
          <w:color w:val="000000"/>
        </w:rPr>
        <w:tab/>
        <w:t xml:space="preserve">             </w:t>
      </w:r>
      <w:r>
        <w:rPr>
          <w:b/>
          <w:color w:val="000000"/>
        </w:rPr>
        <w:t xml:space="preserve">                           № 268</w:t>
      </w:r>
    </w:p>
    <w:p w:rsidR="004645B5" w:rsidRDefault="004645B5" w:rsidP="004645B5">
      <w:r>
        <w:t xml:space="preserve">                                                              </w:t>
      </w:r>
      <w:proofErr w:type="spellStart"/>
      <w:r w:rsidR="00DB52E7">
        <w:t>хут.Бураковский</w:t>
      </w:r>
      <w:proofErr w:type="spellEnd"/>
    </w:p>
    <w:p w:rsidR="004645B5" w:rsidRDefault="004645B5" w:rsidP="004645B5">
      <w:pPr>
        <w:keepNext/>
        <w:suppressAutoHyphens/>
        <w:ind w:firstLine="709"/>
        <w:jc w:val="center"/>
        <w:outlineLvl w:val="0"/>
        <w:rPr>
          <w:b/>
          <w:bCs/>
          <w:kern w:val="32"/>
          <w:sz w:val="28"/>
          <w:szCs w:val="28"/>
          <w:lang w:eastAsia="ar-SA"/>
        </w:rPr>
      </w:pPr>
    </w:p>
    <w:p w:rsidR="004645B5" w:rsidRPr="004645B5" w:rsidRDefault="00815767" w:rsidP="004645B5">
      <w:pPr>
        <w:widowControl w:val="0"/>
        <w:autoSpaceDE w:val="0"/>
        <w:autoSpaceDN w:val="0"/>
        <w:adjustRightInd w:val="0"/>
        <w:spacing w:before="108" w:after="108"/>
        <w:jc w:val="center"/>
        <w:outlineLvl w:val="0"/>
        <w:rPr>
          <w:b/>
          <w:bCs/>
          <w:sz w:val="28"/>
          <w:szCs w:val="28"/>
        </w:rPr>
      </w:pPr>
      <w:hyperlink r:id="rId5" w:history="1">
        <w:r w:rsidR="004645B5" w:rsidRPr="004645B5">
          <w:rPr>
            <w:b/>
            <w:sz w:val="28"/>
            <w:szCs w:val="28"/>
          </w:rPr>
          <w:br/>
        </w:r>
        <w:r w:rsidR="004645B5" w:rsidRPr="004645B5">
          <w:rPr>
            <w:rStyle w:val="a5"/>
            <w:b/>
            <w:color w:val="auto"/>
            <w:sz w:val="28"/>
            <w:szCs w:val="28"/>
            <w:u w:val="none"/>
          </w:rPr>
          <w:t xml:space="preserve">Об утверждении Порядка организации и осуществления муниципального контроля за соблюдением правил благоустройства территории </w:t>
        </w:r>
        <w:r w:rsidR="00DB52E7">
          <w:rPr>
            <w:rStyle w:val="a5"/>
            <w:b/>
            <w:color w:val="auto"/>
            <w:sz w:val="28"/>
            <w:szCs w:val="28"/>
            <w:u w:val="none"/>
          </w:rPr>
          <w:t>Бураковского</w:t>
        </w:r>
        <w:r w:rsidR="004645B5" w:rsidRPr="004645B5">
          <w:rPr>
            <w:rStyle w:val="a5"/>
            <w:b/>
            <w:color w:val="auto"/>
            <w:sz w:val="28"/>
            <w:szCs w:val="28"/>
            <w:u w:val="none"/>
          </w:rPr>
          <w:t xml:space="preserve"> сельского поселения Кореновского района </w:t>
        </w:r>
      </w:hyperlink>
    </w:p>
    <w:p w:rsidR="004645B5" w:rsidRPr="004645B5" w:rsidRDefault="004645B5" w:rsidP="004645B5">
      <w:pPr>
        <w:widowControl w:val="0"/>
        <w:autoSpaceDE w:val="0"/>
        <w:autoSpaceDN w:val="0"/>
        <w:adjustRightInd w:val="0"/>
        <w:ind w:firstLine="720"/>
        <w:jc w:val="both"/>
        <w:rPr>
          <w:sz w:val="28"/>
          <w:szCs w:val="28"/>
        </w:rPr>
      </w:pPr>
    </w:p>
    <w:p w:rsidR="004645B5" w:rsidRDefault="004645B5" w:rsidP="00815767">
      <w:pPr>
        <w:widowControl w:val="0"/>
        <w:autoSpaceDE w:val="0"/>
        <w:autoSpaceDN w:val="0"/>
        <w:adjustRightInd w:val="0"/>
        <w:ind w:firstLine="567"/>
        <w:jc w:val="both"/>
        <w:rPr>
          <w:sz w:val="28"/>
          <w:szCs w:val="28"/>
        </w:rPr>
      </w:pPr>
      <w:r w:rsidRPr="004645B5">
        <w:rPr>
          <w:sz w:val="28"/>
          <w:szCs w:val="28"/>
        </w:rPr>
        <w:t xml:space="preserve">В соответствии с </w:t>
      </w:r>
      <w:hyperlink r:id="rId6" w:history="1">
        <w:r w:rsidRPr="004645B5">
          <w:rPr>
            <w:rStyle w:val="a5"/>
            <w:color w:val="auto"/>
            <w:sz w:val="28"/>
            <w:szCs w:val="28"/>
            <w:u w:val="none"/>
          </w:rPr>
          <w:t>Федеральным законом</w:t>
        </w:r>
      </w:hyperlink>
      <w:r w:rsidRPr="004645B5">
        <w:rPr>
          <w:sz w:val="28"/>
          <w:szCs w:val="28"/>
        </w:rPr>
        <w:t xml:space="preserve"> </w:t>
      </w:r>
      <w:r w:rsidR="0050674B">
        <w:rPr>
          <w:sz w:val="28"/>
          <w:szCs w:val="28"/>
        </w:rPr>
        <w:t xml:space="preserve">от 06 октября 2003 года </w:t>
      </w:r>
      <w:r>
        <w:rPr>
          <w:sz w:val="28"/>
          <w:szCs w:val="28"/>
        </w:rPr>
        <w:t xml:space="preserve">№ 131-ФЗ «Об общих принципах организации местного самоуправления в Российской Федерации», уставом </w:t>
      </w:r>
      <w:r w:rsidR="00DB52E7">
        <w:rPr>
          <w:sz w:val="28"/>
          <w:szCs w:val="28"/>
        </w:rPr>
        <w:t xml:space="preserve">Бураковского </w:t>
      </w:r>
      <w:r>
        <w:rPr>
          <w:sz w:val="28"/>
          <w:szCs w:val="28"/>
        </w:rPr>
        <w:t xml:space="preserve">сельского поселения Кореновского района Совет </w:t>
      </w:r>
      <w:r w:rsidR="00DB52E7">
        <w:rPr>
          <w:sz w:val="28"/>
          <w:szCs w:val="28"/>
        </w:rPr>
        <w:t xml:space="preserve">Бураковского </w:t>
      </w:r>
      <w:r>
        <w:rPr>
          <w:sz w:val="28"/>
          <w:szCs w:val="28"/>
        </w:rPr>
        <w:t>сельского поселения Кореновского района р е ш и л:</w:t>
      </w:r>
    </w:p>
    <w:p w:rsidR="004645B5" w:rsidRDefault="0050674B" w:rsidP="00815767">
      <w:pPr>
        <w:widowControl w:val="0"/>
        <w:autoSpaceDE w:val="0"/>
        <w:autoSpaceDN w:val="0"/>
        <w:adjustRightInd w:val="0"/>
        <w:ind w:firstLine="567"/>
        <w:jc w:val="both"/>
        <w:rPr>
          <w:sz w:val="28"/>
          <w:szCs w:val="28"/>
        </w:rPr>
      </w:pPr>
      <w:bookmarkStart w:id="0" w:name="sub_1"/>
      <w:r>
        <w:rPr>
          <w:sz w:val="28"/>
          <w:szCs w:val="28"/>
        </w:rPr>
        <w:t>1.</w:t>
      </w:r>
      <w:r w:rsidR="004645B5">
        <w:rPr>
          <w:sz w:val="28"/>
          <w:szCs w:val="28"/>
        </w:rPr>
        <w:t xml:space="preserve">Утвердить Порядок организации и осуществления муниципального контроля за соблюдением правил благоустройства территории </w:t>
      </w:r>
      <w:r w:rsidR="00DB52E7">
        <w:rPr>
          <w:sz w:val="28"/>
          <w:szCs w:val="28"/>
        </w:rPr>
        <w:t>Бураковского</w:t>
      </w:r>
      <w:r w:rsidR="004645B5">
        <w:rPr>
          <w:sz w:val="28"/>
          <w:szCs w:val="28"/>
        </w:rPr>
        <w:t xml:space="preserve"> сельского поселения Кореновского района(прилагается).</w:t>
      </w:r>
    </w:p>
    <w:bookmarkEnd w:id="0"/>
    <w:p w:rsidR="004645B5" w:rsidRDefault="0050674B" w:rsidP="00815767">
      <w:pPr>
        <w:widowControl w:val="0"/>
        <w:autoSpaceDE w:val="0"/>
        <w:autoSpaceDN w:val="0"/>
        <w:adjustRightInd w:val="0"/>
        <w:ind w:firstLine="567"/>
        <w:jc w:val="both"/>
        <w:rPr>
          <w:sz w:val="28"/>
          <w:szCs w:val="28"/>
        </w:rPr>
      </w:pPr>
      <w:r>
        <w:rPr>
          <w:sz w:val="28"/>
          <w:szCs w:val="28"/>
        </w:rPr>
        <w:t>2.</w:t>
      </w:r>
      <w:r w:rsidR="004645B5">
        <w:rPr>
          <w:sz w:val="28"/>
          <w:szCs w:val="28"/>
        </w:rPr>
        <w:t xml:space="preserve">Признать утратившим силу решение Совета </w:t>
      </w:r>
      <w:r w:rsidR="00DB52E7">
        <w:rPr>
          <w:sz w:val="28"/>
          <w:szCs w:val="28"/>
        </w:rPr>
        <w:t xml:space="preserve">Бураковского </w:t>
      </w:r>
      <w:r w:rsidR="004645B5">
        <w:rPr>
          <w:sz w:val="28"/>
          <w:szCs w:val="28"/>
        </w:rPr>
        <w:t>сельского пос</w:t>
      </w:r>
      <w:r w:rsidR="00DB52E7">
        <w:rPr>
          <w:sz w:val="28"/>
          <w:szCs w:val="28"/>
        </w:rPr>
        <w:t>еления Кореновского района от 29</w:t>
      </w:r>
      <w:r w:rsidR="004645B5">
        <w:rPr>
          <w:sz w:val="28"/>
          <w:szCs w:val="28"/>
        </w:rPr>
        <w:t xml:space="preserve"> </w:t>
      </w:r>
      <w:r w:rsidR="00DB52E7">
        <w:rPr>
          <w:sz w:val="28"/>
          <w:szCs w:val="28"/>
        </w:rPr>
        <w:t>ноября 2017 года  № 172</w:t>
      </w:r>
      <w:r w:rsidR="004645B5">
        <w:rPr>
          <w:sz w:val="28"/>
          <w:szCs w:val="28"/>
        </w:rPr>
        <w:t xml:space="preserve">  «Об утверждении Положения об осуществлении муниципального контроля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50674B" w:rsidP="00815767">
      <w:pPr>
        <w:widowControl w:val="0"/>
        <w:autoSpaceDE w:val="0"/>
        <w:autoSpaceDN w:val="0"/>
        <w:adjustRightInd w:val="0"/>
        <w:ind w:firstLine="567"/>
        <w:jc w:val="both"/>
        <w:rPr>
          <w:color w:val="000000"/>
          <w:sz w:val="28"/>
          <w:szCs w:val="28"/>
        </w:rPr>
      </w:pPr>
      <w:r>
        <w:rPr>
          <w:color w:val="000000"/>
          <w:sz w:val="28"/>
          <w:szCs w:val="28"/>
        </w:rPr>
        <w:t>3.</w:t>
      </w:r>
      <w:r w:rsidR="004645B5">
        <w:rPr>
          <w:color w:val="000000"/>
          <w:sz w:val="28"/>
          <w:szCs w:val="28"/>
        </w:rPr>
        <w:t xml:space="preserve">Обнародовать настоящее решение  на информационных стендах </w:t>
      </w:r>
      <w:r w:rsidR="00A922C7">
        <w:rPr>
          <w:color w:val="000000"/>
          <w:sz w:val="28"/>
          <w:szCs w:val="28"/>
        </w:rPr>
        <w:t>Бураковского</w:t>
      </w:r>
      <w:r w:rsidR="004645B5">
        <w:rPr>
          <w:color w:val="000000"/>
          <w:sz w:val="28"/>
          <w:szCs w:val="28"/>
        </w:rPr>
        <w:t xml:space="preserve"> сельского поселения Кореновского района и разместить в информационно–телекоммуникационной сети «Интернет» на официальном сайте администрации </w:t>
      </w:r>
      <w:r w:rsidR="00A922C7">
        <w:rPr>
          <w:color w:val="000000"/>
          <w:sz w:val="28"/>
          <w:szCs w:val="28"/>
        </w:rPr>
        <w:t>Бураковского</w:t>
      </w:r>
      <w:r w:rsidR="004645B5">
        <w:rPr>
          <w:color w:val="000000"/>
          <w:sz w:val="28"/>
          <w:szCs w:val="28"/>
        </w:rPr>
        <w:t xml:space="preserve"> сельского поселения Кореновского района.</w:t>
      </w:r>
    </w:p>
    <w:p w:rsidR="004645B5" w:rsidRDefault="0050674B" w:rsidP="00815767">
      <w:pPr>
        <w:widowControl w:val="0"/>
        <w:tabs>
          <w:tab w:val="left" w:pos="851"/>
        </w:tabs>
        <w:autoSpaceDE w:val="0"/>
        <w:autoSpaceDN w:val="0"/>
        <w:adjustRightInd w:val="0"/>
        <w:ind w:firstLine="567"/>
        <w:jc w:val="both"/>
        <w:rPr>
          <w:sz w:val="28"/>
          <w:szCs w:val="28"/>
        </w:rPr>
      </w:pPr>
      <w:r>
        <w:rPr>
          <w:sz w:val="28"/>
          <w:szCs w:val="28"/>
        </w:rPr>
        <w:t>4.</w:t>
      </w:r>
      <w:r w:rsidR="004645B5">
        <w:rPr>
          <w:sz w:val="28"/>
          <w:szCs w:val="28"/>
        </w:rPr>
        <w:t>Решение вступает в силу после его официального обнародования.</w:t>
      </w:r>
    </w:p>
    <w:p w:rsidR="004645B5" w:rsidRDefault="004645B5" w:rsidP="004645B5">
      <w:pPr>
        <w:widowControl w:val="0"/>
        <w:tabs>
          <w:tab w:val="left" w:pos="851"/>
        </w:tabs>
        <w:autoSpaceDE w:val="0"/>
        <w:autoSpaceDN w:val="0"/>
        <w:adjustRightInd w:val="0"/>
        <w:ind w:firstLine="851"/>
        <w:jc w:val="both"/>
        <w:rPr>
          <w:sz w:val="28"/>
          <w:szCs w:val="28"/>
        </w:rPr>
      </w:pPr>
    </w:p>
    <w:p w:rsidR="004645B5" w:rsidRDefault="004645B5" w:rsidP="004645B5">
      <w:pPr>
        <w:suppressAutoHyphens/>
        <w:ind w:firstLine="709"/>
        <w:jc w:val="both"/>
        <w:rPr>
          <w:sz w:val="28"/>
          <w:szCs w:val="28"/>
          <w:lang w:eastAsia="ar-SA"/>
        </w:rPr>
      </w:pPr>
    </w:p>
    <w:p w:rsidR="004645B5" w:rsidRDefault="004645B5" w:rsidP="004645B5">
      <w:pPr>
        <w:suppressAutoHyphens/>
        <w:ind w:firstLine="709"/>
        <w:jc w:val="both"/>
        <w:rPr>
          <w:b/>
          <w:szCs w:val="28"/>
          <w:lang w:eastAsia="ar-SA"/>
        </w:rPr>
      </w:pPr>
    </w:p>
    <w:p w:rsidR="004645B5" w:rsidRDefault="00A922C7" w:rsidP="004645B5">
      <w:pPr>
        <w:jc w:val="both"/>
        <w:rPr>
          <w:sz w:val="28"/>
          <w:szCs w:val="28"/>
        </w:rPr>
      </w:pPr>
      <w:r>
        <w:rPr>
          <w:sz w:val="28"/>
          <w:szCs w:val="28"/>
        </w:rPr>
        <w:t>Исполняющий обязанности главы</w:t>
      </w:r>
      <w:r w:rsidR="004645B5">
        <w:rPr>
          <w:sz w:val="28"/>
          <w:szCs w:val="28"/>
        </w:rPr>
        <w:t xml:space="preserve"> </w:t>
      </w:r>
    </w:p>
    <w:p w:rsidR="004645B5" w:rsidRDefault="00A922C7" w:rsidP="004645B5">
      <w:pPr>
        <w:jc w:val="both"/>
        <w:rPr>
          <w:sz w:val="28"/>
          <w:szCs w:val="28"/>
        </w:rPr>
      </w:pPr>
      <w:r>
        <w:rPr>
          <w:sz w:val="28"/>
          <w:szCs w:val="28"/>
        </w:rPr>
        <w:t xml:space="preserve">Бураковского </w:t>
      </w:r>
      <w:r w:rsidR="004645B5">
        <w:rPr>
          <w:sz w:val="28"/>
          <w:szCs w:val="28"/>
        </w:rPr>
        <w:t xml:space="preserve"> сельского поселения   </w:t>
      </w:r>
    </w:p>
    <w:p w:rsidR="004645B5" w:rsidRDefault="004645B5" w:rsidP="004645B5">
      <w:pPr>
        <w:jc w:val="both"/>
        <w:rPr>
          <w:sz w:val="28"/>
          <w:szCs w:val="28"/>
        </w:rPr>
      </w:pPr>
      <w:r>
        <w:rPr>
          <w:sz w:val="28"/>
          <w:szCs w:val="28"/>
        </w:rPr>
        <w:t xml:space="preserve">Кореновского района                                           </w:t>
      </w:r>
      <w:r w:rsidR="00A922C7">
        <w:rPr>
          <w:sz w:val="28"/>
          <w:szCs w:val="28"/>
        </w:rPr>
        <w:t xml:space="preserve">                             </w:t>
      </w:r>
      <w:proofErr w:type="spellStart"/>
      <w:r w:rsidR="00A922C7">
        <w:rPr>
          <w:sz w:val="28"/>
          <w:szCs w:val="28"/>
        </w:rPr>
        <w:t>Е.М.Баязова</w:t>
      </w:r>
      <w:proofErr w:type="spellEnd"/>
    </w:p>
    <w:p w:rsidR="004645B5" w:rsidRDefault="004645B5" w:rsidP="004645B5">
      <w:pPr>
        <w:rPr>
          <w:sz w:val="28"/>
          <w:szCs w:val="28"/>
        </w:rPr>
        <w:sectPr w:rsidR="004645B5" w:rsidSect="00815767">
          <w:pgSz w:w="11906" w:h="16838"/>
          <w:pgMar w:top="709" w:right="567" w:bottom="1134" w:left="1701" w:header="709" w:footer="709" w:gutter="0"/>
          <w:cols w:space="720"/>
        </w:sectPr>
      </w:pPr>
    </w:p>
    <w:p w:rsidR="004645B5" w:rsidRDefault="004645B5" w:rsidP="004645B5">
      <w:pPr>
        <w:widowControl w:val="0"/>
        <w:autoSpaceDE w:val="0"/>
        <w:autoSpaceDN w:val="0"/>
        <w:adjustRightInd w:val="0"/>
        <w:ind w:left="5103"/>
        <w:jc w:val="center"/>
        <w:rPr>
          <w:sz w:val="28"/>
          <w:szCs w:val="28"/>
        </w:rPr>
      </w:pPr>
      <w:r>
        <w:rPr>
          <w:sz w:val="28"/>
          <w:szCs w:val="28"/>
        </w:rPr>
        <w:lastRenderedPageBreak/>
        <w:t>ПРИЛОЖЕНИЕ</w:t>
      </w:r>
    </w:p>
    <w:p w:rsidR="004645B5" w:rsidRDefault="004645B5" w:rsidP="004645B5">
      <w:pPr>
        <w:widowControl w:val="0"/>
        <w:autoSpaceDE w:val="0"/>
        <w:autoSpaceDN w:val="0"/>
        <w:adjustRightInd w:val="0"/>
        <w:ind w:left="5103"/>
        <w:jc w:val="center"/>
        <w:rPr>
          <w:sz w:val="28"/>
          <w:szCs w:val="28"/>
        </w:rPr>
      </w:pPr>
    </w:p>
    <w:p w:rsidR="004645B5" w:rsidRDefault="004645B5" w:rsidP="004645B5">
      <w:pPr>
        <w:widowControl w:val="0"/>
        <w:autoSpaceDE w:val="0"/>
        <w:autoSpaceDN w:val="0"/>
        <w:adjustRightInd w:val="0"/>
        <w:ind w:left="5103"/>
        <w:jc w:val="center"/>
        <w:rPr>
          <w:sz w:val="28"/>
          <w:szCs w:val="28"/>
        </w:rPr>
      </w:pPr>
      <w:r>
        <w:rPr>
          <w:sz w:val="28"/>
          <w:szCs w:val="28"/>
        </w:rPr>
        <w:t>УТВЕРЖДЕН</w:t>
      </w:r>
    </w:p>
    <w:p w:rsidR="004645B5" w:rsidRDefault="004645B5" w:rsidP="004645B5">
      <w:pPr>
        <w:widowControl w:val="0"/>
        <w:autoSpaceDE w:val="0"/>
        <w:autoSpaceDN w:val="0"/>
        <w:adjustRightInd w:val="0"/>
        <w:ind w:left="5103"/>
        <w:jc w:val="center"/>
        <w:rPr>
          <w:sz w:val="28"/>
          <w:szCs w:val="28"/>
        </w:rPr>
      </w:pPr>
      <w:r>
        <w:rPr>
          <w:sz w:val="28"/>
          <w:szCs w:val="28"/>
        </w:rPr>
        <w:t xml:space="preserve">решением Совета </w:t>
      </w:r>
      <w:r w:rsidR="00A922C7">
        <w:rPr>
          <w:sz w:val="28"/>
          <w:szCs w:val="28"/>
        </w:rPr>
        <w:t>Бураковского</w:t>
      </w:r>
    </w:p>
    <w:p w:rsidR="004645B5" w:rsidRDefault="004645B5" w:rsidP="004645B5">
      <w:pPr>
        <w:widowControl w:val="0"/>
        <w:autoSpaceDE w:val="0"/>
        <w:autoSpaceDN w:val="0"/>
        <w:adjustRightInd w:val="0"/>
        <w:ind w:left="5103"/>
        <w:jc w:val="center"/>
        <w:rPr>
          <w:sz w:val="28"/>
          <w:szCs w:val="28"/>
        </w:rPr>
      </w:pPr>
      <w:r>
        <w:rPr>
          <w:sz w:val="28"/>
          <w:szCs w:val="28"/>
        </w:rPr>
        <w:t>сельского поселения</w:t>
      </w:r>
    </w:p>
    <w:p w:rsidR="004645B5" w:rsidRDefault="004645B5" w:rsidP="004645B5">
      <w:pPr>
        <w:widowControl w:val="0"/>
        <w:autoSpaceDE w:val="0"/>
        <w:autoSpaceDN w:val="0"/>
        <w:adjustRightInd w:val="0"/>
        <w:ind w:left="5103"/>
        <w:jc w:val="center"/>
        <w:rPr>
          <w:sz w:val="28"/>
          <w:szCs w:val="28"/>
        </w:rPr>
      </w:pPr>
      <w:r>
        <w:rPr>
          <w:sz w:val="28"/>
          <w:szCs w:val="28"/>
        </w:rPr>
        <w:t>Кореновского района</w:t>
      </w:r>
    </w:p>
    <w:p w:rsidR="004645B5" w:rsidRDefault="004645B5" w:rsidP="00815767">
      <w:pPr>
        <w:widowControl w:val="0"/>
        <w:tabs>
          <w:tab w:val="left" w:pos="5103"/>
        </w:tabs>
        <w:autoSpaceDE w:val="0"/>
        <w:autoSpaceDN w:val="0"/>
        <w:adjustRightInd w:val="0"/>
        <w:ind w:left="5103"/>
        <w:jc w:val="center"/>
        <w:rPr>
          <w:rFonts w:eastAsia="Lohit Hindi"/>
          <w:kern w:val="2"/>
          <w:sz w:val="28"/>
          <w:szCs w:val="28"/>
          <w:lang w:eastAsia="zh-CN" w:bidi="hi-IN"/>
        </w:rPr>
      </w:pPr>
      <w:r>
        <w:rPr>
          <w:sz w:val="28"/>
          <w:szCs w:val="28"/>
        </w:rPr>
        <w:t xml:space="preserve">от </w:t>
      </w:r>
      <w:r w:rsidR="003F3242">
        <w:rPr>
          <w:sz w:val="28"/>
          <w:szCs w:val="28"/>
        </w:rPr>
        <w:t>29</w:t>
      </w:r>
      <w:r w:rsidR="00815767">
        <w:rPr>
          <w:sz w:val="28"/>
          <w:szCs w:val="28"/>
        </w:rPr>
        <w:t>.08.</w:t>
      </w:r>
      <w:r w:rsidR="00A922C7">
        <w:rPr>
          <w:sz w:val="28"/>
          <w:szCs w:val="28"/>
        </w:rPr>
        <w:t xml:space="preserve">2019 года  </w:t>
      </w:r>
      <w:r w:rsidR="003F3242">
        <w:rPr>
          <w:sz w:val="28"/>
          <w:szCs w:val="28"/>
        </w:rPr>
        <w:t>№ 268</w:t>
      </w:r>
    </w:p>
    <w:p w:rsidR="004645B5" w:rsidRDefault="004645B5" w:rsidP="004645B5">
      <w:pPr>
        <w:widowControl w:val="0"/>
        <w:autoSpaceDE w:val="0"/>
        <w:autoSpaceDN w:val="0"/>
        <w:adjustRightInd w:val="0"/>
        <w:jc w:val="both"/>
        <w:rPr>
          <w:sz w:val="28"/>
          <w:szCs w:val="28"/>
        </w:rPr>
      </w:pPr>
    </w:p>
    <w:p w:rsidR="004645B5" w:rsidRDefault="004645B5" w:rsidP="004645B5">
      <w:pPr>
        <w:widowControl w:val="0"/>
        <w:autoSpaceDE w:val="0"/>
        <w:autoSpaceDN w:val="0"/>
        <w:adjustRightInd w:val="0"/>
        <w:spacing w:before="108" w:after="108"/>
        <w:jc w:val="center"/>
        <w:outlineLvl w:val="0"/>
        <w:rPr>
          <w:b/>
          <w:bCs/>
          <w:sz w:val="28"/>
          <w:szCs w:val="28"/>
        </w:rPr>
      </w:pPr>
      <w:r>
        <w:rPr>
          <w:b/>
          <w:bCs/>
          <w:sz w:val="28"/>
          <w:szCs w:val="28"/>
        </w:rPr>
        <w:t>ПОРЯДОК</w:t>
      </w:r>
      <w:r>
        <w:rPr>
          <w:b/>
          <w:bCs/>
          <w:sz w:val="28"/>
          <w:szCs w:val="28"/>
        </w:rPr>
        <w:br/>
        <w:t xml:space="preserve">организации и осуществления муниципального контроля за соблюдением правил благоустройства территории </w:t>
      </w:r>
      <w:r w:rsidR="00A922C7">
        <w:rPr>
          <w:b/>
          <w:bCs/>
          <w:sz w:val="28"/>
          <w:szCs w:val="28"/>
        </w:rPr>
        <w:t>Бураковского</w:t>
      </w:r>
      <w:r>
        <w:rPr>
          <w:b/>
          <w:bCs/>
          <w:sz w:val="28"/>
          <w:szCs w:val="28"/>
        </w:rPr>
        <w:t xml:space="preserve"> сельского поселения Кореновского района</w:t>
      </w:r>
    </w:p>
    <w:p w:rsidR="004645B5" w:rsidRDefault="004645B5" w:rsidP="004645B5">
      <w:pPr>
        <w:widowControl w:val="0"/>
        <w:autoSpaceDE w:val="0"/>
        <w:autoSpaceDN w:val="0"/>
        <w:adjustRightInd w:val="0"/>
        <w:ind w:firstLine="720"/>
        <w:jc w:val="both"/>
        <w:rPr>
          <w:sz w:val="28"/>
          <w:szCs w:val="28"/>
        </w:rPr>
      </w:pPr>
    </w:p>
    <w:p w:rsidR="004645B5" w:rsidRDefault="004645B5" w:rsidP="004645B5">
      <w:pPr>
        <w:widowControl w:val="0"/>
        <w:autoSpaceDE w:val="0"/>
        <w:autoSpaceDN w:val="0"/>
        <w:adjustRightInd w:val="0"/>
        <w:ind w:firstLine="720"/>
        <w:jc w:val="both"/>
        <w:rPr>
          <w:sz w:val="28"/>
          <w:szCs w:val="28"/>
        </w:rPr>
      </w:pPr>
    </w:p>
    <w:p w:rsidR="004645B5" w:rsidRDefault="0050674B" w:rsidP="0050674B">
      <w:pPr>
        <w:widowControl w:val="0"/>
        <w:autoSpaceDE w:val="0"/>
        <w:autoSpaceDN w:val="0"/>
        <w:adjustRightInd w:val="0"/>
        <w:ind w:firstLine="567"/>
        <w:jc w:val="both"/>
        <w:rPr>
          <w:sz w:val="28"/>
          <w:szCs w:val="28"/>
        </w:rPr>
      </w:pPr>
      <w:r>
        <w:rPr>
          <w:sz w:val="28"/>
          <w:szCs w:val="28"/>
        </w:rPr>
        <w:t>1.</w:t>
      </w:r>
      <w:r w:rsidR="004645B5">
        <w:rPr>
          <w:sz w:val="28"/>
          <w:szCs w:val="28"/>
        </w:rPr>
        <w:t xml:space="preserve">Настоящий Порядок организации и осуществления муниципального контроля за соблюдением правил благоустройства территории </w:t>
      </w:r>
      <w:r w:rsidR="00A922C7">
        <w:rPr>
          <w:sz w:val="28"/>
          <w:szCs w:val="28"/>
        </w:rPr>
        <w:t xml:space="preserve">Бураковского </w:t>
      </w:r>
      <w:r w:rsidR="004645B5">
        <w:rPr>
          <w:sz w:val="28"/>
          <w:szCs w:val="28"/>
        </w:rPr>
        <w:t>сельского поселения Кореновского района(далее - Порядок) разработан в соответствии с федераль</w:t>
      </w:r>
      <w:r w:rsidR="004645B5" w:rsidRPr="004645B5">
        <w:rPr>
          <w:sz w:val="28"/>
          <w:szCs w:val="28"/>
        </w:rPr>
        <w:t xml:space="preserve">ными законами </w:t>
      </w:r>
      <w:hyperlink r:id="rId7" w:history="1">
        <w:r w:rsidR="004645B5" w:rsidRPr="004645B5">
          <w:rPr>
            <w:rStyle w:val="a5"/>
            <w:color w:val="auto"/>
            <w:sz w:val="28"/>
            <w:szCs w:val="28"/>
            <w:u w:val="none"/>
          </w:rPr>
          <w:t>от 06.10.2003 № 131-ФЗ</w:t>
        </w:r>
      </w:hyperlink>
      <w:r w:rsidR="004645B5" w:rsidRPr="004645B5">
        <w:rPr>
          <w:sz w:val="28"/>
          <w:szCs w:val="28"/>
        </w:rPr>
        <w:t xml:space="preserve"> «Об общих принципах организации местного самоуправления в Российской Федерации», </w:t>
      </w:r>
      <w:hyperlink r:id="rId8" w:history="1">
        <w:r w:rsidR="004645B5" w:rsidRPr="004645B5">
          <w:rPr>
            <w:rStyle w:val="a5"/>
            <w:color w:val="auto"/>
            <w:sz w:val="28"/>
            <w:szCs w:val="28"/>
            <w:u w:val="none"/>
          </w:rPr>
          <w:t>от 26.12.2008 № 294-ФЗ</w:t>
        </w:r>
      </w:hyperlink>
      <w:r w:rsidR="004645B5">
        <w:rPr>
          <w:sz w:val="28"/>
          <w:szCs w:val="28"/>
        </w:rPr>
        <w:t xml:space="preserve"> «О защите прав юридических лиц и индивидуальных предпринимателей при осуществлении государственного контроля (надз</w:t>
      </w:r>
      <w:bookmarkStart w:id="1" w:name="sub_1002"/>
      <w:r w:rsidR="004645B5">
        <w:rPr>
          <w:sz w:val="28"/>
          <w:szCs w:val="28"/>
        </w:rPr>
        <w:t xml:space="preserve">ора) и муниципального контроля» и регламентирует организацию и осуществление муниципального контроля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50674B" w:rsidP="0050674B">
      <w:pPr>
        <w:widowControl w:val="0"/>
        <w:autoSpaceDE w:val="0"/>
        <w:autoSpaceDN w:val="0"/>
        <w:adjustRightInd w:val="0"/>
        <w:ind w:firstLine="567"/>
        <w:jc w:val="both"/>
        <w:rPr>
          <w:sz w:val="28"/>
          <w:szCs w:val="28"/>
        </w:rPr>
      </w:pPr>
      <w:r>
        <w:rPr>
          <w:sz w:val="28"/>
          <w:szCs w:val="28"/>
        </w:rPr>
        <w:t>2.</w:t>
      </w:r>
      <w:r w:rsidR="004645B5">
        <w:rPr>
          <w:sz w:val="28"/>
          <w:szCs w:val="28"/>
        </w:rPr>
        <w:t xml:space="preserve">Муниципальный контроль за соблюдением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(далее – муниципальный контроль) </w:t>
      </w:r>
      <w:bookmarkStart w:id="2" w:name="sub_10031"/>
      <w:bookmarkEnd w:id="1"/>
      <w:r w:rsidR="004645B5">
        <w:rPr>
          <w:sz w:val="28"/>
          <w:szCs w:val="28"/>
        </w:rPr>
        <w:t xml:space="preserve">осуществляется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решением Совета </w:t>
      </w:r>
      <w:r w:rsidR="00A922C7">
        <w:rPr>
          <w:sz w:val="28"/>
          <w:szCs w:val="28"/>
        </w:rPr>
        <w:t xml:space="preserve">Бураковского </w:t>
      </w:r>
      <w:r w:rsidR="004645B5">
        <w:rPr>
          <w:sz w:val="28"/>
          <w:szCs w:val="28"/>
        </w:rPr>
        <w:t xml:space="preserve"> сельского поселения Кореновского района «Об утверждении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нормативными правовыми актами Российской Федерации, Краснодарского края и муниципальными нормативными правовыми актами.</w:t>
      </w:r>
    </w:p>
    <w:p w:rsidR="004645B5" w:rsidRDefault="00A922C7" w:rsidP="0050674B">
      <w:pPr>
        <w:widowControl w:val="0"/>
        <w:autoSpaceDE w:val="0"/>
        <w:autoSpaceDN w:val="0"/>
        <w:adjustRightInd w:val="0"/>
        <w:ind w:firstLine="567"/>
        <w:jc w:val="both"/>
        <w:rPr>
          <w:sz w:val="28"/>
          <w:szCs w:val="28"/>
        </w:rPr>
      </w:pPr>
      <w:r>
        <w:rPr>
          <w:sz w:val="28"/>
          <w:szCs w:val="28"/>
        </w:rPr>
        <w:t>3.</w:t>
      </w:r>
      <w:r w:rsidR="004645B5">
        <w:rPr>
          <w:sz w:val="28"/>
          <w:szCs w:val="28"/>
        </w:rPr>
        <w:t xml:space="preserve">Целями муниципального контроля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также - субъекты муниципального контроля) требований, установленных Правилами благоустройства территории </w:t>
      </w:r>
      <w:r>
        <w:rPr>
          <w:sz w:val="28"/>
          <w:szCs w:val="28"/>
        </w:rPr>
        <w:t>Бураковского</w:t>
      </w:r>
      <w:r w:rsidR="004645B5">
        <w:rPr>
          <w:sz w:val="28"/>
          <w:szCs w:val="28"/>
        </w:rPr>
        <w:t xml:space="preserve"> сельского поселения Кореновского района (далее - Обязательные требования), посредством организации и проведения проверок субъектов муниципального </w:t>
      </w:r>
      <w:r w:rsidR="004645B5">
        <w:rPr>
          <w:sz w:val="28"/>
          <w:szCs w:val="28"/>
        </w:rPr>
        <w:lastRenderedPageBreak/>
        <w:t>контроля,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деятельности субъектами муниципального контроля.</w:t>
      </w:r>
    </w:p>
    <w:p w:rsidR="004645B5" w:rsidRDefault="0050674B" w:rsidP="0050674B">
      <w:pPr>
        <w:widowControl w:val="0"/>
        <w:autoSpaceDE w:val="0"/>
        <w:autoSpaceDN w:val="0"/>
        <w:adjustRightInd w:val="0"/>
        <w:ind w:firstLine="567"/>
        <w:jc w:val="both"/>
        <w:rPr>
          <w:sz w:val="28"/>
          <w:szCs w:val="28"/>
        </w:rPr>
      </w:pPr>
      <w:r>
        <w:rPr>
          <w:sz w:val="28"/>
          <w:szCs w:val="28"/>
        </w:rPr>
        <w:t>4.</w:t>
      </w:r>
      <w:r w:rsidR="004645B5">
        <w:rPr>
          <w:sz w:val="28"/>
          <w:szCs w:val="28"/>
        </w:rPr>
        <w:t>Организация, проведение проверок и оформление результатов проверок осуществляется в соответствии с Федеральным законом от 26.12.2008  № 294-ФЗ.</w:t>
      </w:r>
    </w:p>
    <w:p w:rsidR="004645B5" w:rsidRDefault="004645B5" w:rsidP="0050674B">
      <w:pPr>
        <w:widowControl w:val="0"/>
        <w:autoSpaceDE w:val="0"/>
        <w:autoSpaceDN w:val="0"/>
        <w:adjustRightInd w:val="0"/>
        <w:ind w:firstLine="567"/>
        <w:jc w:val="both"/>
        <w:rPr>
          <w:sz w:val="28"/>
          <w:szCs w:val="28"/>
        </w:rPr>
      </w:pPr>
      <w:r>
        <w:rPr>
          <w:sz w:val="28"/>
          <w:szCs w:val="28"/>
        </w:rPr>
        <w:t>5. Муниципальный контроль осуществляется:</w:t>
      </w:r>
    </w:p>
    <w:p w:rsidR="004645B5" w:rsidRDefault="004645B5" w:rsidP="004645B5">
      <w:pPr>
        <w:widowControl w:val="0"/>
        <w:autoSpaceDE w:val="0"/>
        <w:autoSpaceDN w:val="0"/>
        <w:adjustRightInd w:val="0"/>
        <w:ind w:firstLine="720"/>
        <w:jc w:val="both"/>
        <w:rPr>
          <w:sz w:val="28"/>
          <w:szCs w:val="28"/>
        </w:rPr>
      </w:pPr>
      <w:r>
        <w:rPr>
          <w:sz w:val="28"/>
          <w:szCs w:val="28"/>
        </w:rPr>
        <w:t xml:space="preserve"> посредством организации и проведения плановых и внеплановых, документарных и выездных проверок в соответствии со статьями 9-13 и 14-16 Федерального закона от 26.12.2008  № 294-ФЗ  и административным регламентом администрации </w:t>
      </w:r>
      <w:r w:rsidR="00A922C7">
        <w:rPr>
          <w:sz w:val="28"/>
          <w:szCs w:val="28"/>
        </w:rPr>
        <w:t>Бураковского</w:t>
      </w:r>
      <w:r>
        <w:rPr>
          <w:sz w:val="28"/>
          <w:szCs w:val="28"/>
        </w:rPr>
        <w:t xml:space="preserve"> сельского поселения Кореновского района  по исполнению муниципальной функции «Осуществление муниципального контроля за соблюдением правил благоустройства территории муниципального образования»;</w:t>
      </w:r>
    </w:p>
    <w:p w:rsidR="004645B5" w:rsidRDefault="004645B5" w:rsidP="004645B5">
      <w:pPr>
        <w:widowControl w:val="0"/>
        <w:autoSpaceDE w:val="0"/>
        <w:autoSpaceDN w:val="0"/>
        <w:adjustRightInd w:val="0"/>
        <w:ind w:firstLine="720"/>
        <w:jc w:val="both"/>
        <w:rPr>
          <w:sz w:val="28"/>
          <w:szCs w:val="28"/>
        </w:rPr>
      </w:pPr>
      <w:r>
        <w:rPr>
          <w:sz w:val="28"/>
          <w:szCs w:val="28"/>
        </w:rPr>
        <w:t>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со статьёй 8.2 Федерального закона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t>мероприятий по контролю без взаимодействия с юридическими лицами, индивидуальными предпринимателями в соответствии со статьёй 8.3 Федерального закона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t>Плановые проверки при осуществлении муниципального контроля в отношении субъектов малого предпринимательства в 2019-2020      годах осуществляются с особенностями, установленными статьей 26.2            Федерального закона от 26.12.2008 № 294-ФЗ.</w:t>
      </w:r>
    </w:p>
    <w:p w:rsidR="004645B5" w:rsidRDefault="0050674B" w:rsidP="0050674B">
      <w:pPr>
        <w:widowControl w:val="0"/>
        <w:autoSpaceDE w:val="0"/>
        <w:autoSpaceDN w:val="0"/>
        <w:adjustRightInd w:val="0"/>
        <w:ind w:firstLine="567"/>
        <w:jc w:val="both"/>
        <w:rPr>
          <w:sz w:val="28"/>
          <w:szCs w:val="28"/>
        </w:rPr>
      </w:pPr>
      <w:r>
        <w:rPr>
          <w:sz w:val="28"/>
          <w:szCs w:val="28"/>
        </w:rPr>
        <w:t>6.</w:t>
      </w:r>
      <w:r w:rsidR="004645B5">
        <w:rPr>
          <w:sz w:val="28"/>
          <w:szCs w:val="28"/>
        </w:rPr>
        <w:t xml:space="preserve">Предметом муниципального контроля является соблюдение субъектами муниципального контроля Правил благоустройства территории </w:t>
      </w:r>
      <w:r w:rsidR="00A922C7">
        <w:rPr>
          <w:sz w:val="28"/>
          <w:szCs w:val="28"/>
        </w:rPr>
        <w:t>Бураковского</w:t>
      </w:r>
      <w:r w:rsidR="004645B5">
        <w:rPr>
          <w:sz w:val="28"/>
          <w:szCs w:val="28"/>
        </w:rPr>
        <w:t xml:space="preserve"> сельского поселения Кореновского района, выполнение</w:t>
      </w:r>
      <w:r w:rsidR="004645B5">
        <w:t xml:space="preserve"> </w:t>
      </w:r>
      <w:r w:rsidR="004645B5">
        <w:rPr>
          <w:sz w:val="28"/>
          <w:szCs w:val="28"/>
        </w:rPr>
        <w:t>требований к благоустройству и элементам благоустройства территории поселения, контролем за осуществлением перечня мероприятий по благоустройству территории поселения, порядком и периодичностью их проведения.</w:t>
      </w:r>
    </w:p>
    <w:p w:rsidR="004645B5" w:rsidRDefault="0050674B" w:rsidP="0050674B">
      <w:pPr>
        <w:widowControl w:val="0"/>
        <w:autoSpaceDE w:val="0"/>
        <w:autoSpaceDN w:val="0"/>
        <w:adjustRightInd w:val="0"/>
        <w:ind w:firstLine="567"/>
        <w:jc w:val="both"/>
        <w:rPr>
          <w:sz w:val="28"/>
          <w:szCs w:val="28"/>
        </w:rPr>
      </w:pPr>
      <w:r>
        <w:rPr>
          <w:sz w:val="28"/>
          <w:szCs w:val="28"/>
        </w:rPr>
        <w:t>7.</w:t>
      </w:r>
      <w:r w:rsidR="004645B5">
        <w:rPr>
          <w:sz w:val="28"/>
          <w:szCs w:val="28"/>
        </w:rPr>
        <w:t xml:space="preserve">Муниципальный контроль осуществляется администрацией </w:t>
      </w:r>
      <w:r w:rsidR="00A922C7">
        <w:rPr>
          <w:sz w:val="28"/>
          <w:szCs w:val="28"/>
        </w:rPr>
        <w:t>Бураковского</w:t>
      </w:r>
      <w:r w:rsidR="004645B5">
        <w:rPr>
          <w:sz w:val="28"/>
          <w:szCs w:val="28"/>
        </w:rPr>
        <w:t xml:space="preserve"> сельского поселения Кореновского района (далее- уполномоченный орган). Распоряжением администрации </w:t>
      </w:r>
      <w:r w:rsidR="00A922C7">
        <w:rPr>
          <w:sz w:val="28"/>
          <w:szCs w:val="28"/>
        </w:rPr>
        <w:t>Бураковского</w:t>
      </w:r>
      <w:r w:rsidR="004645B5">
        <w:rPr>
          <w:sz w:val="28"/>
          <w:szCs w:val="28"/>
        </w:rPr>
        <w:t xml:space="preserve"> сельского поселения Кореновского района определяются должностные лица  уполномоченные на осуществление муниципального контроля (далее – уполномоченные должностные лица).</w:t>
      </w:r>
    </w:p>
    <w:p w:rsidR="004645B5" w:rsidRDefault="0050674B" w:rsidP="0050674B">
      <w:pPr>
        <w:widowControl w:val="0"/>
        <w:autoSpaceDE w:val="0"/>
        <w:autoSpaceDN w:val="0"/>
        <w:adjustRightInd w:val="0"/>
        <w:ind w:firstLine="567"/>
        <w:jc w:val="both"/>
        <w:rPr>
          <w:sz w:val="28"/>
          <w:szCs w:val="28"/>
        </w:rPr>
      </w:pPr>
      <w:r>
        <w:rPr>
          <w:sz w:val="28"/>
          <w:szCs w:val="28"/>
        </w:rPr>
        <w:t>8.</w:t>
      </w:r>
      <w:r w:rsidR="004645B5">
        <w:rPr>
          <w:sz w:val="28"/>
          <w:szCs w:val="28"/>
        </w:rPr>
        <w:t xml:space="preserve">При осуществлении муниципального контроля администрация </w:t>
      </w:r>
      <w:r w:rsidR="00A922C7">
        <w:rPr>
          <w:sz w:val="28"/>
          <w:szCs w:val="28"/>
        </w:rPr>
        <w:t>Бураковского</w:t>
      </w:r>
      <w:r w:rsidR="004645B5">
        <w:rPr>
          <w:sz w:val="28"/>
          <w:szCs w:val="28"/>
        </w:rPr>
        <w:t xml:space="preserve"> сельского поселения Кореновского района взаимодействует с органами прокуратуры, внутренних дел, территориальными органами </w:t>
      </w:r>
      <w:r w:rsidR="004645B5">
        <w:rPr>
          <w:sz w:val="28"/>
          <w:szCs w:val="28"/>
        </w:rPr>
        <w:lastRenderedPageBreak/>
        <w:t>федеральных органов исполнительной власти, другими исполнительными органами государственной власти и местного самоуправления, экспертными организациями и иными юридическими лицами, индивидуальными предпринимателями.</w:t>
      </w:r>
    </w:p>
    <w:p w:rsidR="004645B5" w:rsidRDefault="0050674B" w:rsidP="0050674B">
      <w:pPr>
        <w:widowControl w:val="0"/>
        <w:autoSpaceDE w:val="0"/>
        <w:autoSpaceDN w:val="0"/>
        <w:adjustRightInd w:val="0"/>
        <w:ind w:firstLine="567"/>
        <w:jc w:val="both"/>
        <w:rPr>
          <w:sz w:val="28"/>
          <w:szCs w:val="28"/>
        </w:rPr>
      </w:pPr>
      <w:r>
        <w:rPr>
          <w:sz w:val="28"/>
          <w:szCs w:val="28"/>
        </w:rPr>
        <w:t>9.</w:t>
      </w:r>
      <w:r w:rsidR="004645B5">
        <w:rPr>
          <w:sz w:val="28"/>
          <w:szCs w:val="28"/>
        </w:rPr>
        <w:t xml:space="preserve">Администрация </w:t>
      </w:r>
      <w:r w:rsidR="00A922C7">
        <w:rPr>
          <w:sz w:val="28"/>
          <w:szCs w:val="28"/>
        </w:rPr>
        <w:t>Бураковского</w:t>
      </w:r>
      <w:r w:rsidR="004645B5">
        <w:rPr>
          <w:sz w:val="28"/>
          <w:szCs w:val="28"/>
        </w:rPr>
        <w:t xml:space="preserve"> сельского поселения Кореновского района осуществляет свои полномочия в соответствии с административным регламентом по исполнению администрацией поселения муниципальной функции по осуществлению муниципального контроля за соблюдением правил благоустройства территории муниципального образования  (далее – административный регламент).</w:t>
      </w:r>
    </w:p>
    <w:p w:rsidR="004645B5" w:rsidRDefault="0050674B" w:rsidP="0050674B">
      <w:pPr>
        <w:widowControl w:val="0"/>
        <w:autoSpaceDE w:val="0"/>
        <w:autoSpaceDN w:val="0"/>
        <w:adjustRightInd w:val="0"/>
        <w:ind w:firstLine="567"/>
        <w:jc w:val="both"/>
        <w:rPr>
          <w:sz w:val="28"/>
          <w:szCs w:val="28"/>
        </w:rPr>
      </w:pPr>
      <w:r>
        <w:rPr>
          <w:sz w:val="28"/>
          <w:szCs w:val="28"/>
        </w:rPr>
        <w:t>10.</w:t>
      </w:r>
      <w:r w:rsidR="004645B5">
        <w:rPr>
          <w:sz w:val="28"/>
          <w:szCs w:val="28"/>
        </w:rPr>
        <w:t xml:space="preserve">В целях профилактики нарушений Обязательных требований администрация </w:t>
      </w:r>
      <w:r w:rsidR="00A922C7">
        <w:rPr>
          <w:sz w:val="28"/>
          <w:szCs w:val="28"/>
        </w:rPr>
        <w:t>Бураковского</w:t>
      </w:r>
      <w:r w:rsidR="004645B5">
        <w:rPr>
          <w:sz w:val="28"/>
          <w:szCs w:val="28"/>
        </w:rPr>
        <w:t xml:space="preserve"> сельского поселения Кореновского района:</w:t>
      </w:r>
    </w:p>
    <w:p w:rsidR="004645B5" w:rsidRDefault="004645B5" w:rsidP="004645B5">
      <w:pPr>
        <w:widowControl w:val="0"/>
        <w:autoSpaceDE w:val="0"/>
        <w:autoSpaceDN w:val="0"/>
        <w:adjustRightInd w:val="0"/>
        <w:ind w:firstLine="720"/>
        <w:jc w:val="both"/>
        <w:rPr>
          <w:sz w:val="28"/>
          <w:szCs w:val="28"/>
        </w:rPr>
      </w:pPr>
      <w:r>
        <w:rPr>
          <w:sz w:val="28"/>
          <w:szCs w:val="28"/>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4645B5" w:rsidRDefault="004645B5" w:rsidP="004645B5">
      <w:pPr>
        <w:widowControl w:val="0"/>
        <w:autoSpaceDE w:val="0"/>
        <w:autoSpaceDN w:val="0"/>
        <w:adjustRightInd w:val="0"/>
        <w:ind w:firstLine="720"/>
        <w:jc w:val="both"/>
        <w:rPr>
          <w:sz w:val="28"/>
          <w:szCs w:val="28"/>
        </w:rPr>
      </w:pPr>
      <w:r>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администрация </w:t>
      </w:r>
      <w:r w:rsidR="00A922C7">
        <w:rPr>
          <w:sz w:val="28"/>
          <w:szCs w:val="28"/>
        </w:rPr>
        <w:t>Бураковского</w:t>
      </w:r>
      <w:r>
        <w:rPr>
          <w:sz w:val="28"/>
          <w:szCs w:val="28"/>
        </w:rPr>
        <w:t xml:space="preserve"> сельского поселения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4645B5" w:rsidRDefault="004645B5" w:rsidP="004645B5">
      <w:pPr>
        <w:widowControl w:val="0"/>
        <w:autoSpaceDE w:val="0"/>
        <w:autoSpaceDN w:val="0"/>
        <w:adjustRightInd w:val="0"/>
        <w:ind w:firstLine="720"/>
        <w:jc w:val="both"/>
        <w:rPr>
          <w:sz w:val="28"/>
          <w:szCs w:val="28"/>
        </w:rPr>
      </w:pPr>
      <w:r>
        <w:rPr>
          <w:sz w:val="28"/>
          <w:szCs w:val="28"/>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645B5" w:rsidRDefault="004645B5" w:rsidP="004645B5">
      <w:pPr>
        <w:widowControl w:val="0"/>
        <w:autoSpaceDE w:val="0"/>
        <w:autoSpaceDN w:val="0"/>
        <w:adjustRightInd w:val="0"/>
        <w:ind w:firstLine="720"/>
        <w:jc w:val="both"/>
        <w:rPr>
          <w:sz w:val="28"/>
          <w:szCs w:val="28"/>
        </w:rPr>
      </w:pPr>
      <w:r>
        <w:rPr>
          <w:sz w:val="28"/>
          <w:szCs w:val="28"/>
        </w:rPr>
        <w:t xml:space="preserve">4) выдает предостережения о недопустимости нарушения обязательных требований, требований, установленных муниципальными правовыми актами, </w:t>
      </w:r>
      <w:r>
        <w:rPr>
          <w:sz w:val="28"/>
          <w:szCs w:val="28"/>
        </w:rPr>
        <w:lastRenderedPageBreak/>
        <w:t>в соответствии с частями 5 - 7 статьи 8.2 Федерального закона от 26.12.2008        № 294-ФЗ, если иной порядок не установлен федеральным законодательством.</w:t>
      </w:r>
    </w:p>
    <w:p w:rsidR="004645B5" w:rsidRDefault="0050674B" w:rsidP="0050674B">
      <w:pPr>
        <w:widowControl w:val="0"/>
        <w:autoSpaceDE w:val="0"/>
        <w:autoSpaceDN w:val="0"/>
        <w:adjustRightInd w:val="0"/>
        <w:ind w:firstLine="567"/>
        <w:jc w:val="both"/>
        <w:rPr>
          <w:sz w:val="28"/>
          <w:szCs w:val="28"/>
        </w:rPr>
      </w:pPr>
      <w:r>
        <w:rPr>
          <w:sz w:val="28"/>
          <w:szCs w:val="28"/>
        </w:rPr>
        <w:t>11.</w:t>
      </w:r>
      <w:r w:rsidR="004645B5">
        <w:rPr>
          <w:sz w:val="28"/>
          <w:szCs w:val="28"/>
        </w:rPr>
        <w:t xml:space="preserve">Администрация </w:t>
      </w:r>
      <w:r w:rsidR="00A922C7">
        <w:rPr>
          <w:sz w:val="28"/>
          <w:szCs w:val="28"/>
        </w:rPr>
        <w:t>Бураковского</w:t>
      </w:r>
      <w:r w:rsidR="004645B5">
        <w:rPr>
          <w:sz w:val="28"/>
          <w:szCs w:val="28"/>
        </w:rPr>
        <w:t xml:space="preserve"> сельского поселения Кореновского района  выдает физическим лицам, юридическим лицам, индивидуальным предпринимателям предостережение о недопустимости нарушений обязательных требований, требований установленных муниципальными правовыми актами,  при наличии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наступления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4645B5" w:rsidRDefault="004645B5" w:rsidP="004645B5">
      <w:pPr>
        <w:widowControl w:val="0"/>
        <w:autoSpaceDE w:val="0"/>
        <w:autoSpaceDN w:val="0"/>
        <w:adjustRightInd w:val="0"/>
        <w:ind w:firstLine="720"/>
        <w:jc w:val="both"/>
        <w:rPr>
          <w:sz w:val="28"/>
          <w:szCs w:val="28"/>
        </w:rPr>
      </w:pPr>
      <w:r>
        <w:rPr>
          <w:sz w:val="28"/>
          <w:szCs w:val="28"/>
        </w:rPr>
        <w:t xml:space="preserve">В случае вынесения администрацией </w:t>
      </w:r>
      <w:r w:rsidR="00A922C7">
        <w:rPr>
          <w:sz w:val="28"/>
          <w:szCs w:val="28"/>
        </w:rPr>
        <w:t>Бураковского</w:t>
      </w:r>
      <w:r>
        <w:rPr>
          <w:sz w:val="28"/>
          <w:szCs w:val="28"/>
        </w:rPr>
        <w:t xml:space="preserve"> сельского поселения Кореновского района предостережения о недопустимости нарушений обязательных требований, требований, установленных муниципальными правовыми актами, администрация </w:t>
      </w:r>
      <w:r w:rsidR="00A922C7">
        <w:rPr>
          <w:sz w:val="28"/>
          <w:szCs w:val="28"/>
        </w:rPr>
        <w:t>Бураковского</w:t>
      </w:r>
      <w:r>
        <w:rPr>
          <w:sz w:val="28"/>
          <w:szCs w:val="28"/>
        </w:rPr>
        <w:t xml:space="preserve"> сельского поселения Кореновского района предлагает юридическим лицам, индивидуальным предпринимателям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 </w:t>
      </w:r>
      <w:r w:rsidR="00A922C7">
        <w:rPr>
          <w:sz w:val="28"/>
          <w:szCs w:val="28"/>
        </w:rPr>
        <w:t xml:space="preserve">Бураковского </w:t>
      </w:r>
      <w:r>
        <w:rPr>
          <w:sz w:val="28"/>
          <w:szCs w:val="28"/>
        </w:rPr>
        <w:t>сельского поселения Кореновского района.</w:t>
      </w:r>
    </w:p>
    <w:p w:rsidR="004645B5" w:rsidRDefault="0050674B" w:rsidP="0050674B">
      <w:pPr>
        <w:widowControl w:val="0"/>
        <w:autoSpaceDE w:val="0"/>
        <w:autoSpaceDN w:val="0"/>
        <w:adjustRightInd w:val="0"/>
        <w:ind w:firstLine="567"/>
        <w:jc w:val="both"/>
        <w:rPr>
          <w:sz w:val="28"/>
          <w:szCs w:val="28"/>
        </w:rPr>
      </w:pPr>
      <w:r>
        <w:rPr>
          <w:sz w:val="28"/>
          <w:szCs w:val="28"/>
        </w:rPr>
        <w:t>12.</w:t>
      </w:r>
      <w:r w:rsidR="004645B5">
        <w:rPr>
          <w:sz w:val="28"/>
          <w:szCs w:val="28"/>
        </w:rPr>
        <w:t xml:space="preserve">Должностные лица администрации </w:t>
      </w:r>
      <w:r w:rsidR="00A922C7">
        <w:rPr>
          <w:sz w:val="28"/>
          <w:szCs w:val="28"/>
        </w:rPr>
        <w:t>Бураковского</w:t>
      </w:r>
      <w:r w:rsidR="004645B5">
        <w:rPr>
          <w:sz w:val="28"/>
          <w:szCs w:val="28"/>
        </w:rPr>
        <w:t xml:space="preserve"> сельского поселения Кореновского района, уполномоченные на осуществление муниципального контроля в порядке, установленном законодательством, имеют право:</w:t>
      </w:r>
    </w:p>
    <w:p w:rsidR="004645B5" w:rsidRDefault="004645B5" w:rsidP="004645B5">
      <w:pPr>
        <w:widowControl w:val="0"/>
        <w:autoSpaceDE w:val="0"/>
        <w:autoSpaceDN w:val="0"/>
        <w:adjustRightInd w:val="0"/>
        <w:ind w:firstLine="720"/>
        <w:jc w:val="both"/>
        <w:rPr>
          <w:sz w:val="28"/>
          <w:szCs w:val="28"/>
        </w:rPr>
      </w:pPr>
      <w:r>
        <w:rPr>
          <w:sz w:val="28"/>
          <w:szCs w:val="28"/>
        </w:rPr>
        <w:t>1) проводить проверки в пределах своей компетенции;</w:t>
      </w:r>
    </w:p>
    <w:p w:rsidR="004645B5" w:rsidRDefault="004645B5" w:rsidP="004645B5">
      <w:pPr>
        <w:widowControl w:val="0"/>
        <w:autoSpaceDE w:val="0"/>
        <w:autoSpaceDN w:val="0"/>
        <w:adjustRightInd w:val="0"/>
        <w:ind w:firstLine="720"/>
        <w:jc w:val="both"/>
        <w:rPr>
          <w:sz w:val="28"/>
          <w:szCs w:val="28"/>
        </w:rPr>
      </w:pPr>
      <w:r>
        <w:rPr>
          <w:sz w:val="28"/>
          <w:szCs w:val="28"/>
        </w:rPr>
        <w:t>2) привлекать к проведению проверки экспертов, экспертные организации.</w:t>
      </w:r>
    </w:p>
    <w:p w:rsidR="004645B5" w:rsidRDefault="0050674B" w:rsidP="0050674B">
      <w:pPr>
        <w:widowControl w:val="0"/>
        <w:autoSpaceDE w:val="0"/>
        <w:autoSpaceDN w:val="0"/>
        <w:adjustRightInd w:val="0"/>
        <w:ind w:firstLine="567"/>
        <w:jc w:val="both"/>
        <w:rPr>
          <w:sz w:val="28"/>
          <w:szCs w:val="28"/>
        </w:rPr>
      </w:pPr>
      <w:r>
        <w:rPr>
          <w:sz w:val="28"/>
          <w:szCs w:val="28"/>
        </w:rPr>
        <w:t>13.</w:t>
      </w:r>
      <w:r w:rsidR="004645B5">
        <w:rPr>
          <w:sz w:val="28"/>
          <w:szCs w:val="28"/>
        </w:rPr>
        <w:t xml:space="preserve">Уполномоченные должностные лица при осуществлении </w:t>
      </w:r>
      <w:r w:rsidR="004645B5">
        <w:rPr>
          <w:sz w:val="28"/>
          <w:szCs w:val="28"/>
        </w:rPr>
        <w:lastRenderedPageBreak/>
        <w:t>муниципального контроля обязаны:</w:t>
      </w:r>
    </w:p>
    <w:p w:rsidR="004645B5" w:rsidRDefault="0050674B" w:rsidP="004645B5">
      <w:pPr>
        <w:widowControl w:val="0"/>
        <w:autoSpaceDE w:val="0"/>
        <w:autoSpaceDN w:val="0"/>
        <w:adjustRightInd w:val="0"/>
        <w:ind w:firstLine="720"/>
        <w:jc w:val="both"/>
      </w:pPr>
      <w:r>
        <w:rPr>
          <w:sz w:val="28"/>
          <w:szCs w:val="28"/>
        </w:rPr>
        <w:t>1)</w:t>
      </w:r>
      <w:r w:rsidR="004645B5">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4645B5">
        <w:t>;</w:t>
      </w:r>
    </w:p>
    <w:p w:rsidR="004645B5" w:rsidRDefault="0050674B" w:rsidP="004645B5">
      <w:pPr>
        <w:widowControl w:val="0"/>
        <w:autoSpaceDE w:val="0"/>
        <w:autoSpaceDN w:val="0"/>
        <w:adjustRightInd w:val="0"/>
        <w:ind w:firstLine="720"/>
        <w:jc w:val="both"/>
        <w:rPr>
          <w:sz w:val="28"/>
          <w:szCs w:val="28"/>
        </w:rPr>
      </w:pPr>
      <w:r>
        <w:rPr>
          <w:sz w:val="28"/>
          <w:szCs w:val="28"/>
        </w:rPr>
        <w:t>2)</w:t>
      </w:r>
      <w:r w:rsidR="004645B5">
        <w:rPr>
          <w:sz w:val="28"/>
          <w:szCs w:val="28"/>
        </w:rPr>
        <w:t>соблюдать законодательство Российской Федерации, права и законные интересы субъектов муниципального контроля;</w:t>
      </w:r>
    </w:p>
    <w:p w:rsidR="004645B5" w:rsidRDefault="0050674B" w:rsidP="004645B5">
      <w:pPr>
        <w:widowControl w:val="0"/>
        <w:autoSpaceDE w:val="0"/>
        <w:autoSpaceDN w:val="0"/>
        <w:adjustRightInd w:val="0"/>
        <w:ind w:firstLine="720"/>
        <w:jc w:val="both"/>
        <w:rPr>
          <w:sz w:val="28"/>
          <w:szCs w:val="28"/>
        </w:rPr>
      </w:pPr>
      <w:r>
        <w:rPr>
          <w:sz w:val="28"/>
          <w:szCs w:val="28"/>
        </w:rPr>
        <w:t>3)</w:t>
      </w:r>
      <w:r w:rsidR="004645B5">
        <w:rPr>
          <w:sz w:val="28"/>
          <w:szCs w:val="28"/>
        </w:rPr>
        <w:t xml:space="preserve">проводить проверку на основании распоряжения администрации </w:t>
      </w:r>
      <w:r w:rsidR="00A922C7">
        <w:rPr>
          <w:sz w:val="28"/>
          <w:szCs w:val="28"/>
        </w:rPr>
        <w:t xml:space="preserve">Бураковского </w:t>
      </w:r>
      <w:r w:rsidR="004645B5">
        <w:rPr>
          <w:sz w:val="28"/>
          <w:szCs w:val="28"/>
        </w:rPr>
        <w:t>сельского поселения Кореновского района  о ее проведении в соответствии с ее назначением;</w:t>
      </w:r>
    </w:p>
    <w:p w:rsidR="004645B5" w:rsidRDefault="0050674B" w:rsidP="004645B5">
      <w:pPr>
        <w:widowControl w:val="0"/>
        <w:autoSpaceDE w:val="0"/>
        <w:autoSpaceDN w:val="0"/>
        <w:adjustRightInd w:val="0"/>
        <w:ind w:firstLine="720"/>
        <w:jc w:val="both"/>
        <w:rPr>
          <w:sz w:val="28"/>
          <w:szCs w:val="28"/>
        </w:rPr>
      </w:pPr>
      <w:r>
        <w:rPr>
          <w:sz w:val="28"/>
          <w:szCs w:val="28"/>
        </w:rPr>
        <w:t>4)</w:t>
      </w:r>
      <w:r w:rsidR="004645B5">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 копии документа о согласовании проведения проверки;</w:t>
      </w:r>
    </w:p>
    <w:p w:rsidR="004645B5" w:rsidRDefault="0050674B" w:rsidP="004645B5">
      <w:pPr>
        <w:widowControl w:val="0"/>
        <w:autoSpaceDE w:val="0"/>
        <w:autoSpaceDN w:val="0"/>
        <w:adjustRightInd w:val="0"/>
        <w:ind w:firstLine="720"/>
        <w:jc w:val="both"/>
        <w:rPr>
          <w:sz w:val="28"/>
          <w:szCs w:val="28"/>
        </w:rPr>
      </w:pPr>
      <w:r>
        <w:rPr>
          <w:sz w:val="28"/>
          <w:szCs w:val="28"/>
        </w:rPr>
        <w:t>5)</w:t>
      </w:r>
      <w:r w:rsidR="004645B5">
        <w:rPr>
          <w:sz w:val="28"/>
          <w:szCs w:val="28"/>
        </w:rPr>
        <w:t>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645B5" w:rsidRDefault="0050674B" w:rsidP="004645B5">
      <w:pPr>
        <w:widowControl w:val="0"/>
        <w:autoSpaceDE w:val="0"/>
        <w:autoSpaceDN w:val="0"/>
        <w:adjustRightInd w:val="0"/>
        <w:ind w:firstLine="720"/>
        <w:jc w:val="both"/>
        <w:rPr>
          <w:sz w:val="28"/>
          <w:szCs w:val="28"/>
        </w:rPr>
      </w:pPr>
      <w:r>
        <w:rPr>
          <w:sz w:val="28"/>
          <w:szCs w:val="28"/>
        </w:rPr>
        <w:t>6)</w:t>
      </w:r>
      <w:r w:rsidR="004645B5">
        <w:rPr>
          <w:sz w:val="28"/>
          <w:szCs w:val="28"/>
        </w:rPr>
        <w:t>предоставлять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645B5" w:rsidRDefault="004645B5" w:rsidP="004645B5">
      <w:pPr>
        <w:widowControl w:val="0"/>
        <w:autoSpaceDE w:val="0"/>
        <w:autoSpaceDN w:val="0"/>
        <w:adjustRightInd w:val="0"/>
        <w:ind w:firstLine="720"/>
        <w:jc w:val="both"/>
        <w:rPr>
          <w:sz w:val="28"/>
          <w:szCs w:val="28"/>
        </w:rPr>
      </w:pPr>
      <w:r>
        <w:rPr>
          <w:sz w:val="28"/>
          <w:szCs w:val="28"/>
        </w:rPr>
        <w:t>7)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645B5" w:rsidRDefault="004645B5" w:rsidP="004645B5">
      <w:pPr>
        <w:widowControl w:val="0"/>
        <w:autoSpaceDE w:val="0"/>
        <w:autoSpaceDN w:val="0"/>
        <w:adjustRightInd w:val="0"/>
        <w:ind w:firstLine="720"/>
        <w:jc w:val="both"/>
        <w:rPr>
          <w:sz w:val="28"/>
          <w:szCs w:val="28"/>
        </w:rPr>
      </w:pPr>
      <w:r>
        <w:rPr>
          <w:sz w:val="28"/>
          <w:szCs w:val="28"/>
        </w:rPr>
        <w:t>8) знакомить физическое лицо,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645B5" w:rsidRDefault="0050674B" w:rsidP="004645B5">
      <w:pPr>
        <w:widowControl w:val="0"/>
        <w:autoSpaceDE w:val="0"/>
        <w:autoSpaceDN w:val="0"/>
        <w:adjustRightInd w:val="0"/>
        <w:ind w:firstLine="720"/>
        <w:jc w:val="both"/>
        <w:rPr>
          <w:sz w:val="28"/>
          <w:szCs w:val="28"/>
        </w:rPr>
      </w:pPr>
      <w:r>
        <w:rPr>
          <w:sz w:val="28"/>
          <w:szCs w:val="28"/>
        </w:rPr>
        <w:t>9)</w:t>
      </w:r>
      <w:r w:rsidR="004645B5">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w:t>
      </w:r>
      <w:r w:rsidR="004645B5">
        <w:rPr>
          <w:sz w:val="28"/>
          <w:szCs w:val="28"/>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45B5" w:rsidRDefault="004645B5" w:rsidP="004645B5">
      <w:pPr>
        <w:widowControl w:val="0"/>
        <w:autoSpaceDE w:val="0"/>
        <w:autoSpaceDN w:val="0"/>
        <w:adjustRightInd w:val="0"/>
        <w:ind w:firstLine="720"/>
        <w:jc w:val="both"/>
        <w:rPr>
          <w:sz w:val="28"/>
          <w:szCs w:val="28"/>
        </w:rPr>
      </w:pPr>
      <w:r>
        <w:rPr>
          <w:sz w:val="28"/>
          <w:szCs w:val="28"/>
        </w:rPr>
        <w:t>10)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11)</w:t>
      </w:r>
      <w:r w:rsidR="004645B5">
        <w:rPr>
          <w:sz w:val="28"/>
          <w:szCs w:val="28"/>
        </w:rPr>
        <w:t>соблюдать сроки проведения проверки, установленные Федеральным законом от 26.12.2008 № 294-ФЗ;</w:t>
      </w:r>
    </w:p>
    <w:p w:rsidR="004645B5" w:rsidRDefault="0050674B" w:rsidP="004645B5">
      <w:pPr>
        <w:widowControl w:val="0"/>
        <w:autoSpaceDE w:val="0"/>
        <w:autoSpaceDN w:val="0"/>
        <w:adjustRightInd w:val="0"/>
        <w:ind w:firstLine="720"/>
        <w:jc w:val="both"/>
        <w:rPr>
          <w:sz w:val="28"/>
          <w:szCs w:val="28"/>
        </w:rPr>
      </w:pPr>
      <w:r>
        <w:rPr>
          <w:sz w:val="28"/>
          <w:szCs w:val="28"/>
        </w:rPr>
        <w:t>12)</w:t>
      </w:r>
      <w:r w:rsidR="004645B5">
        <w:rPr>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13)</w:t>
      </w:r>
      <w:r w:rsidR="004645B5">
        <w:rPr>
          <w:sz w:val="28"/>
          <w:szCs w:val="28"/>
        </w:rPr>
        <w:t>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645B5" w:rsidRDefault="004645B5" w:rsidP="004645B5">
      <w:pPr>
        <w:widowControl w:val="0"/>
        <w:autoSpaceDE w:val="0"/>
        <w:autoSpaceDN w:val="0"/>
        <w:adjustRightInd w:val="0"/>
        <w:ind w:firstLine="720"/>
        <w:jc w:val="both"/>
        <w:rPr>
          <w:sz w:val="28"/>
          <w:szCs w:val="28"/>
        </w:rPr>
      </w:pPr>
      <w:r>
        <w:rPr>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645B5" w:rsidRDefault="0050674B" w:rsidP="0050674B">
      <w:pPr>
        <w:widowControl w:val="0"/>
        <w:autoSpaceDE w:val="0"/>
        <w:autoSpaceDN w:val="0"/>
        <w:adjustRightInd w:val="0"/>
        <w:ind w:firstLine="567"/>
        <w:jc w:val="both"/>
        <w:rPr>
          <w:sz w:val="28"/>
          <w:szCs w:val="28"/>
        </w:rPr>
      </w:pPr>
      <w:r>
        <w:rPr>
          <w:sz w:val="28"/>
          <w:szCs w:val="28"/>
        </w:rPr>
        <w:t>14.</w:t>
      </w:r>
      <w:r w:rsidR="004645B5">
        <w:rPr>
          <w:sz w:val="28"/>
          <w:szCs w:val="28"/>
        </w:rPr>
        <w:t xml:space="preserve">Меры, принимаемые должностными лицами администрации </w:t>
      </w:r>
      <w:r w:rsidR="00A922C7">
        <w:rPr>
          <w:sz w:val="28"/>
          <w:szCs w:val="28"/>
        </w:rPr>
        <w:t xml:space="preserve">Бураковского </w:t>
      </w:r>
      <w:r w:rsidR="004645B5">
        <w:rPr>
          <w:sz w:val="28"/>
          <w:szCs w:val="28"/>
        </w:rPr>
        <w:t>сельского поселения Кореновского района в отношении фактов нарушений, выявленных при проведении проверки.</w:t>
      </w:r>
    </w:p>
    <w:p w:rsidR="004645B5" w:rsidRDefault="0050674B" w:rsidP="0050674B">
      <w:pPr>
        <w:widowControl w:val="0"/>
        <w:autoSpaceDE w:val="0"/>
        <w:autoSpaceDN w:val="0"/>
        <w:adjustRightInd w:val="0"/>
        <w:ind w:firstLine="567"/>
        <w:jc w:val="both"/>
        <w:rPr>
          <w:sz w:val="28"/>
          <w:szCs w:val="28"/>
        </w:rPr>
      </w:pPr>
      <w:r>
        <w:rPr>
          <w:sz w:val="28"/>
          <w:szCs w:val="28"/>
        </w:rPr>
        <w:t>14.1.</w:t>
      </w:r>
      <w:r w:rsidR="004645B5">
        <w:rPr>
          <w:sz w:val="28"/>
          <w:szCs w:val="28"/>
        </w:rPr>
        <w:t xml:space="preserve">В случае выявления при проведении проверки нарушений субъектами муниципального контроля обязательных требований, требований, установленных муниципальными правовыми актами, уполномоченные должностные лица администрации </w:t>
      </w:r>
      <w:r w:rsidR="00A922C7">
        <w:rPr>
          <w:sz w:val="28"/>
          <w:szCs w:val="28"/>
        </w:rPr>
        <w:t>Бураковского</w:t>
      </w:r>
      <w:r w:rsidR="004645B5">
        <w:rPr>
          <w:sz w:val="28"/>
          <w:szCs w:val="28"/>
        </w:rPr>
        <w:t xml:space="preserve"> сельского поселения Кореновского района в порядке, предусмотренном законодательством, обязаны:</w:t>
      </w:r>
    </w:p>
    <w:p w:rsidR="004645B5" w:rsidRDefault="004645B5" w:rsidP="004645B5">
      <w:pPr>
        <w:widowControl w:val="0"/>
        <w:autoSpaceDE w:val="0"/>
        <w:autoSpaceDN w:val="0"/>
        <w:adjustRightInd w:val="0"/>
        <w:ind w:firstLine="720"/>
        <w:jc w:val="both"/>
        <w:rPr>
          <w:sz w:val="28"/>
          <w:szCs w:val="28"/>
        </w:rPr>
      </w:pPr>
      <w:r>
        <w:rPr>
          <w:sz w:val="28"/>
          <w:szCs w:val="28"/>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 </w:t>
      </w:r>
      <w:r>
        <w:rPr>
          <w:sz w:val="28"/>
          <w:szCs w:val="28"/>
        </w:rPr>
        <w:lastRenderedPageBreak/>
        <w:t>законодательством;</w:t>
      </w:r>
    </w:p>
    <w:p w:rsidR="004645B5" w:rsidRDefault="004645B5" w:rsidP="004645B5">
      <w:pPr>
        <w:widowControl w:val="0"/>
        <w:autoSpaceDE w:val="0"/>
        <w:autoSpaceDN w:val="0"/>
        <w:adjustRightInd w:val="0"/>
        <w:ind w:firstLine="720"/>
        <w:jc w:val="both"/>
        <w:rPr>
          <w:sz w:val="28"/>
          <w:szCs w:val="28"/>
        </w:rPr>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645B5" w:rsidRDefault="0050674B" w:rsidP="0050674B">
      <w:pPr>
        <w:widowControl w:val="0"/>
        <w:autoSpaceDE w:val="0"/>
        <w:autoSpaceDN w:val="0"/>
        <w:adjustRightInd w:val="0"/>
        <w:ind w:firstLine="567"/>
        <w:jc w:val="both"/>
        <w:rPr>
          <w:sz w:val="28"/>
          <w:szCs w:val="28"/>
        </w:rPr>
      </w:pPr>
      <w:r>
        <w:rPr>
          <w:sz w:val="28"/>
          <w:szCs w:val="28"/>
        </w:rPr>
        <w:t>14.2.</w:t>
      </w:r>
      <w:r w:rsidR="004645B5">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w:t>
      </w:r>
      <w:r w:rsidR="00A922C7">
        <w:rPr>
          <w:sz w:val="28"/>
          <w:szCs w:val="28"/>
        </w:rPr>
        <w:t>й вред причинен, администрация Бураковского</w:t>
      </w:r>
      <w:r w:rsidR="004645B5">
        <w:rPr>
          <w:sz w:val="28"/>
          <w:szCs w:val="28"/>
        </w:rPr>
        <w:t xml:space="preserve"> сельского поселения Кореновского района обязано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645B5" w:rsidRDefault="0050674B" w:rsidP="0050674B">
      <w:pPr>
        <w:widowControl w:val="0"/>
        <w:autoSpaceDE w:val="0"/>
        <w:autoSpaceDN w:val="0"/>
        <w:adjustRightInd w:val="0"/>
        <w:ind w:firstLine="567"/>
        <w:jc w:val="both"/>
        <w:rPr>
          <w:sz w:val="28"/>
          <w:szCs w:val="28"/>
        </w:rPr>
      </w:pPr>
      <w:r>
        <w:rPr>
          <w:sz w:val="28"/>
          <w:szCs w:val="28"/>
        </w:rPr>
        <w:t>15.</w:t>
      </w:r>
      <w:r w:rsidR="004645B5">
        <w:rPr>
          <w:sz w:val="28"/>
          <w:szCs w:val="28"/>
        </w:rPr>
        <w:t>Субъекты муниципального контроля, в отношении которых проводятся мероприятия по муниципальному контролю, имеют право:</w:t>
      </w:r>
    </w:p>
    <w:p w:rsidR="004645B5" w:rsidRDefault="004645B5" w:rsidP="004645B5">
      <w:pPr>
        <w:widowControl w:val="0"/>
        <w:autoSpaceDE w:val="0"/>
        <w:autoSpaceDN w:val="0"/>
        <w:adjustRightInd w:val="0"/>
        <w:ind w:firstLine="720"/>
        <w:jc w:val="both"/>
        <w:rPr>
          <w:sz w:val="28"/>
          <w:szCs w:val="28"/>
        </w:rPr>
      </w:pPr>
      <w:r>
        <w:rPr>
          <w:sz w:val="28"/>
          <w:szCs w:val="28"/>
        </w:rPr>
        <w:t>1) непосредственно присутствовать при проведении проверки, давать объяснения по вопросам, относящимся к предмету проверки;</w:t>
      </w:r>
    </w:p>
    <w:p w:rsidR="004645B5" w:rsidRDefault="004645B5" w:rsidP="004645B5">
      <w:pPr>
        <w:widowControl w:val="0"/>
        <w:autoSpaceDE w:val="0"/>
        <w:autoSpaceDN w:val="0"/>
        <w:adjustRightInd w:val="0"/>
        <w:ind w:firstLine="720"/>
        <w:jc w:val="both"/>
        <w:rPr>
          <w:sz w:val="28"/>
          <w:szCs w:val="28"/>
        </w:rPr>
      </w:pPr>
      <w:r>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
    <w:p w:rsidR="004645B5" w:rsidRDefault="004645B5" w:rsidP="004645B5">
      <w:pPr>
        <w:widowControl w:val="0"/>
        <w:autoSpaceDE w:val="0"/>
        <w:autoSpaceDN w:val="0"/>
        <w:adjustRightInd w:val="0"/>
        <w:ind w:firstLine="720"/>
        <w:jc w:val="both"/>
        <w:rPr>
          <w:sz w:val="28"/>
          <w:szCs w:val="28"/>
        </w:rPr>
      </w:pPr>
      <w:r>
        <w:rPr>
          <w:sz w:val="28"/>
          <w:szCs w:val="28"/>
        </w:rPr>
        <w:lastRenderedPageBreak/>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645B5" w:rsidRDefault="004645B5" w:rsidP="004645B5">
      <w:pPr>
        <w:widowControl w:val="0"/>
        <w:autoSpaceDE w:val="0"/>
        <w:autoSpaceDN w:val="0"/>
        <w:adjustRightInd w:val="0"/>
        <w:ind w:firstLine="720"/>
        <w:jc w:val="both"/>
        <w:rPr>
          <w:sz w:val="28"/>
          <w:szCs w:val="28"/>
        </w:rPr>
      </w:pPr>
      <w:r>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645B5" w:rsidRDefault="004645B5" w:rsidP="004645B5">
      <w:pPr>
        <w:widowControl w:val="0"/>
        <w:autoSpaceDE w:val="0"/>
        <w:autoSpaceDN w:val="0"/>
        <w:adjustRightInd w:val="0"/>
        <w:ind w:firstLine="720"/>
        <w:jc w:val="both"/>
        <w:rPr>
          <w:sz w:val="28"/>
          <w:szCs w:val="28"/>
        </w:rPr>
      </w:pPr>
      <w:r>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645B5" w:rsidRDefault="0050674B" w:rsidP="004645B5">
      <w:pPr>
        <w:widowControl w:val="0"/>
        <w:autoSpaceDE w:val="0"/>
        <w:autoSpaceDN w:val="0"/>
        <w:adjustRightInd w:val="0"/>
        <w:ind w:firstLine="720"/>
        <w:jc w:val="both"/>
        <w:rPr>
          <w:sz w:val="28"/>
          <w:szCs w:val="28"/>
        </w:rPr>
      </w:pPr>
      <w:r>
        <w:rPr>
          <w:sz w:val="28"/>
          <w:szCs w:val="28"/>
        </w:rPr>
        <w:t>6)</w:t>
      </w:r>
      <w:r w:rsidR="004645B5">
        <w:rPr>
          <w:sz w:val="28"/>
          <w:szCs w:val="28"/>
        </w:rPr>
        <w:t>обжаловать действия (бездействие) должностных лиц органа муниципального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645B5" w:rsidRDefault="0050674B" w:rsidP="004645B5">
      <w:pPr>
        <w:widowControl w:val="0"/>
        <w:autoSpaceDE w:val="0"/>
        <w:autoSpaceDN w:val="0"/>
        <w:adjustRightInd w:val="0"/>
        <w:ind w:firstLine="720"/>
        <w:jc w:val="both"/>
        <w:rPr>
          <w:sz w:val="28"/>
          <w:szCs w:val="28"/>
        </w:rPr>
      </w:pPr>
      <w:r>
        <w:rPr>
          <w:sz w:val="28"/>
          <w:szCs w:val="28"/>
        </w:rPr>
        <w:t>7)</w:t>
      </w:r>
      <w:r w:rsidR="004645B5">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45B5" w:rsidRDefault="0050674B" w:rsidP="0050674B">
      <w:pPr>
        <w:widowControl w:val="0"/>
        <w:autoSpaceDE w:val="0"/>
        <w:autoSpaceDN w:val="0"/>
        <w:adjustRightInd w:val="0"/>
        <w:ind w:firstLine="567"/>
        <w:jc w:val="both"/>
        <w:rPr>
          <w:sz w:val="28"/>
          <w:szCs w:val="28"/>
        </w:rPr>
      </w:pPr>
      <w:r>
        <w:rPr>
          <w:sz w:val="28"/>
          <w:szCs w:val="28"/>
        </w:rPr>
        <w:t>16.</w:t>
      </w:r>
      <w:r w:rsidR="004645B5">
        <w:rPr>
          <w:sz w:val="28"/>
          <w:szCs w:val="28"/>
        </w:rPr>
        <w:t xml:space="preserve">Субъекты муниципального контроля, в отношении которых проводятся мероприятия по муниципальному контролю, обязаны: </w:t>
      </w:r>
    </w:p>
    <w:p w:rsidR="004645B5" w:rsidRDefault="004645B5" w:rsidP="004645B5">
      <w:pPr>
        <w:widowControl w:val="0"/>
        <w:autoSpaceDE w:val="0"/>
        <w:autoSpaceDN w:val="0"/>
        <w:adjustRightInd w:val="0"/>
        <w:ind w:firstLine="720"/>
        <w:jc w:val="both"/>
        <w:rPr>
          <w:sz w:val="28"/>
          <w:szCs w:val="28"/>
        </w:rPr>
      </w:pPr>
      <w:r>
        <w:rPr>
          <w:sz w:val="28"/>
          <w:szCs w:val="28"/>
        </w:rPr>
        <w:t>1) обеспечить должностному лицу, осуществляющему проверку и иным лицам, привлеченным к осуществлению муниципального  контроля, доступ на территорию, в используемые юридическим лицом, индивидуальным предпринимателем, физическим лицом при осуществлении деятельности здания, строения, сооружения, помещения;</w:t>
      </w:r>
    </w:p>
    <w:p w:rsidR="004645B5" w:rsidRDefault="004645B5" w:rsidP="004645B5">
      <w:pPr>
        <w:widowControl w:val="0"/>
        <w:autoSpaceDE w:val="0"/>
        <w:autoSpaceDN w:val="0"/>
        <w:adjustRightInd w:val="0"/>
        <w:ind w:firstLine="720"/>
        <w:jc w:val="both"/>
        <w:rPr>
          <w:sz w:val="28"/>
          <w:szCs w:val="28"/>
        </w:rPr>
      </w:pPr>
      <w:r>
        <w:rPr>
          <w:sz w:val="28"/>
          <w:szCs w:val="28"/>
        </w:rPr>
        <w:t>2) обеспечивать свое присутствие или присутствие своих уполномоченных представителей при проведении мероприятий по муниципальному  контролю;</w:t>
      </w:r>
    </w:p>
    <w:p w:rsidR="004645B5" w:rsidRDefault="004645B5" w:rsidP="004645B5">
      <w:pPr>
        <w:widowControl w:val="0"/>
        <w:autoSpaceDE w:val="0"/>
        <w:autoSpaceDN w:val="0"/>
        <w:adjustRightInd w:val="0"/>
        <w:ind w:firstLine="720"/>
        <w:jc w:val="both"/>
        <w:rPr>
          <w:sz w:val="28"/>
          <w:szCs w:val="28"/>
        </w:rPr>
      </w:pPr>
      <w:r>
        <w:rPr>
          <w:sz w:val="28"/>
          <w:szCs w:val="28"/>
        </w:rPr>
        <w:t>3) исполнять в установленный срок предписание об устранении выявленных нарушений.</w:t>
      </w:r>
    </w:p>
    <w:p w:rsidR="004645B5" w:rsidRDefault="0050674B" w:rsidP="0050674B">
      <w:pPr>
        <w:widowControl w:val="0"/>
        <w:autoSpaceDE w:val="0"/>
        <w:autoSpaceDN w:val="0"/>
        <w:adjustRightInd w:val="0"/>
        <w:ind w:firstLine="567"/>
        <w:jc w:val="both"/>
        <w:rPr>
          <w:sz w:val="28"/>
          <w:szCs w:val="28"/>
        </w:rPr>
      </w:pPr>
      <w:r>
        <w:rPr>
          <w:sz w:val="28"/>
          <w:szCs w:val="28"/>
        </w:rPr>
        <w:t>17.</w:t>
      </w:r>
      <w:r w:rsidR="004645B5">
        <w:rPr>
          <w:sz w:val="28"/>
          <w:szCs w:val="28"/>
        </w:rPr>
        <w:t xml:space="preserve">Уполномоченные должностные лица при осуществлении муниципального контроля не вправе: </w:t>
      </w:r>
    </w:p>
    <w:p w:rsidR="004645B5" w:rsidRDefault="004645B5" w:rsidP="004645B5">
      <w:pPr>
        <w:widowControl w:val="0"/>
        <w:autoSpaceDE w:val="0"/>
        <w:autoSpaceDN w:val="0"/>
        <w:adjustRightInd w:val="0"/>
        <w:ind w:firstLine="720"/>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645B5" w:rsidRDefault="004645B5" w:rsidP="004645B5">
      <w:pPr>
        <w:widowControl w:val="0"/>
        <w:autoSpaceDE w:val="0"/>
        <w:autoSpaceDN w:val="0"/>
        <w:adjustRightInd w:val="0"/>
        <w:ind w:firstLine="720"/>
        <w:jc w:val="both"/>
        <w:rPr>
          <w:sz w:val="28"/>
          <w:szCs w:val="28"/>
        </w:rPr>
      </w:pPr>
      <w:r>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4645B5" w:rsidRDefault="004645B5" w:rsidP="004645B5">
      <w:pPr>
        <w:widowControl w:val="0"/>
        <w:autoSpaceDE w:val="0"/>
        <w:autoSpaceDN w:val="0"/>
        <w:adjustRightInd w:val="0"/>
        <w:ind w:firstLine="720"/>
        <w:jc w:val="both"/>
        <w:rPr>
          <w:sz w:val="28"/>
          <w:szCs w:val="28"/>
        </w:rPr>
      </w:pPr>
      <w:r>
        <w:rPr>
          <w:sz w:val="28"/>
          <w:szCs w:val="28"/>
        </w:rPr>
        <w:t xml:space="preserve">3) проверять выполнение обязательных требований и требований, </w:t>
      </w:r>
      <w:r>
        <w:rPr>
          <w:sz w:val="28"/>
          <w:szCs w:val="28"/>
        </w:rPr>
        <w:lastRenderedPageBreak/>
        <w:t>установленных муниципальными правовыми актами, не опубликованными в установленном законодательством Российской Федерации порядке;</w:t>
      </w:r>
    </w:p>
    <w:p w:rsidR="004645B5" w:rsidRDefault="004645B5" w:rsidP="004645B5">
      <w:pPr>
        <w:widowControl w:val="0"/>
        <w:autoSpaceDE w:val="0"/>
        <w:autoSpaceDN w:val="0"/>
        <w:adjustRightInd w:val="0"/>
        <w:ind w:firstLine="720"/>
        <w:jc w:val="both"/>
        <w:rPr>
          <w:sz w:val="28"/>
          <w:szCs w:val="28"/>
        </w:rPr>
      </w:pPr>
      <w:r>
        <w:rPr>
          <w:sz w:val="28"/>
          <w:szCs w:val="28"/>
        </w:rPr>
        <w:t>4)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4645B5" w:rsidRDefault="004645B5" w:rsidP="004645B5">
      <w:pPr>
        <w:widowControl w:val="0"/>
        <w:autoSpaceDE w:val="0"/>
        <w:autoSpaceDN w:val="0"/>
        <w:adjustRightInd w:val="0"/>
        <w:ind w:firstLine="720"/>
        <w:jc w:val="both"/>
        <w:rPr>
          <w:sz w:val="28"/>
          <w:szCs w:val="28"/>
        </w:rPr>
      </w:pPr>
      <w:r>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645B5" w:rsidRDefault="004645B5" w:rsidP="004645B5">
      <w:pPr>
        <w:widowControl w:val="0"/>
        <w:autoSpaceDE w:val="0"/>
        <w:autoSpaceDN w:val="0"/>
        <w:adjustRightInd w:val="0"/>
        <w:ind w:firstLine="720"/>
        <w:jc w:val="both"/>
        <w:rPr>
          <w:sz w:val="28"/>
          <w:szCs w:val="28"/>
        </w:rPr>
      </w:pPr>
      <w:r>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645B5" w:rsidRDefault="004645B5" w:rsidP="004645B5">
      <w:pPr>
        <w:widowControl w:val="0"/>
        <w:autoSpaceDE w:val="0"/>
        <w:autoSpaceDN w:val="0"/>
        <w:adjustRightInd w:val="0"/>
        <w:ind w:firstLine="720"/>
        <w:jc w:val="both"/>
        <w:rPr>
          <w:sz w:val="28"/>
          <w:szCs w:val="28"/>
        </w:rPr>
      </w:pPr>
      <w:r>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645B5" w:rsidRDefault="004645B5" w:rsidP="004645B5">
      <w:pPr>
        <w:widowControl w:val="0"/>
        <w:autoSpaceDE w:val="0"/>
        <w:autoSpaceDN w:val="0"/>
        <w:adjustRightInd w:val="0"/>
        <w:ind w:firstLine="720"/>
        <w:jc w:val="both"/>
        <w:rPr>
          <w:sz w:val="28"/>
          <w:szCs w:val="28"/>
        </w:rPr>
      </w:pPr>
      <w:r>
        <w:rPr>
          <w:sz w:val="28"/>
          <w:szCs w:val="28"/>
        </w:rPr>
        <w:t>8) превышать установленные сроки проведения проверки;</w:t>
      </w:r>
    </w:p>
    <w:p w:rsidR="004645B5" w:rsidRDefault="004645B5" w:rsidP="004645B5">
      <w:pPr>
        <w:widowControl w:val="0"/>
        <w:autoSpaceDE w:val="0"/>
        <w:autoSpaceDN w:val="0"/>
        <w:adjustRightInd w:val="0"/>
        <w:ind w:firstLine="720"/>
        <w:jc w:val="both"/>
        <w:rPr>
          <w:sz w:val="28"/>
          <w:szCs w:val="28"/>
        </w:rPr>
      </w:pPr>
      <w:r>
        <w:rPr>
          <w:sz w:val="28"/>
          <w:szCs w:val="28"/>
        </w:rPr>
        <w:t>9) осуществлять выдачу физическим лицам, юридическим лицам, индивидуальным предпринимателям предписаний или предложений о проведении за их счет мероприятий по контролю;</w:t>
      </w:r>
    </w:p>
    <w:p w:rsidR="004645B5" w:rsidRDefault="0050674B" w:rsidP="004645B5">
      <w:pPr>
        <w:widowControl w:val="0"/>
        <w:autoSpaceDE w:val="0"/>
        <w:autoSpaceDN w:val="0"/>
        <w:adjustRightInd w:val="0"/>
        <w:ind w:firstLine="720"/>
        <w:jc w:val="both"/>
        <w:rPr>
          <w:sz w:val="28"/>
          <w:szCs w:val="28"/>
        </w:rPr>
      </w:pPr>
      <w:r>
        <w:rPr>
          <w:sz w:val="28"/>
          <w:szCs w:val="28"/>
        </w:rPr>
        <w:t>10)</w:t>
      </w:r>
      <w:r w:rsidR="004645B5">
        <w:rPr>
          <w:sz w:val="28"/>
          <w:szCs w:val="28"/>
        </w:rPr>
        <w:t>требовать от физического лица,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645B5" w:rsidRDefault="0050674B" w:rsidP="004645B5">
      <w:pPr>
        <w:widowControl w:val="0"/>
        <w:autoSpaceDE w:val="0"/>
        <w:autoSpaceDN w:val="0"/>
        <w:adjustRightInd w:val="0"/>
        <w:ind w:firstLine="720"/>
        <w:jc w:val="both"/>
        <w:rPr>
          <w:sz w:val="28"/>
          <w:szCs w:val="28"/>
        </w:rPr>
      </w:pPr>
      <w:r>
        <w:rPr>
          <w:sz w:val="28"/>
          <w:szCs w:val="28"/>
        </w:rPr>
        <w:t>11)</w:t>
      </w:r>
      <w:r w:rsidR="004645B5">
        <w:rPr>
          <w:sz w:val="28"/>
          <w:szCs w:val="28"/>
        </w:rPr>
        <w:t xml:space="preserve">требовать от физического лица,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w:t>
      </w:r>
      <w:r w:rsidR="004645B5">
        <w:rPr>
          <w:sz w:val="28"/>
          <w:szCs w:val="28"/>
        </w:rPr>
        <w:lastRenderedPageBreak/>
        <w:t>необходимые документы и (или) информацию в рамках межведомственного информационного взаимодействия.</w:t>
      </w:r>
    </w:p>
    <w:p w:rsidR="004645B5" w:rsidRDefault="0050674B" w:rsidP="0050674B">
      <w:pPr>
        <w:widowControl w:val="0"/>
        <w:autoSpaceDE w:val="0"/>
        <w:autoSpaceDN w:val="0"/>
        <w:adjustRightInd w:val="0"/>
        <w:ind w:firstLine="567"/>
        <w:jc w:val="both"/>
        <w:rPr>
          <w:sz w:val="28"/>
          <w:szCs w:val="28"/>
        </w:rPr>
      </w:pPr>
      <w:r>
        <w:rPr>
          <w:sz w:val="28"/>
          <w:szCs w:val="28"/>
        </w:rPr>
        <w:t>18.</w:t>
      </w:r>
      <w:r w:rsidR="004645B5">
        <w:rPr>
          <w:sz w:val="28"/>
          <w:szCs w:val="28"/>
        </w:rPr>
        <w:t>Уполномоченные должностные лица несут установленную законодательством ответственность за неисполнение и (или) ненадлежащее исполнение возложенных на них функций по осуществлению муниципального контроля.</w:t>
      </w:r>
    </w:p>
    <w:p w:rsidR="004645B5" w:rsidRDefault="0050674B" w:rsidP="0050674B">
      <w:pPr>
        <w:widowControl w:val="0"/>
        <w:autoSpaceDE w:val="0"/>
        <w:autoSpaceDN w:val="0"/>
        <w:adjustRightInd w:val="0"/>
        <w:ind w:firstLine="567"/>
        <w:jc w:val="both"/>
        <w:rPr>
          <w:sz w:val="28"/>
          <w:szCs w:val="28"/>
        </w:rPr>
      </w:pPr>
      <w:r>
        <w:rPr>
          <w:sz w:val="28"/>
          <w:szCs w:val="28"/>
        </w:rPr>
        <w:t>19.</w:t>
      </w:r>
      <w:r w:rsidR="004645B5">
        <w:rPr>
          <w:sz w:val="28"/>
          <w:szCs w:val="28"/>
        </w:rPr>
        <w:t>Субъекты муниципального контроля, допустившие нарушение Федерального закона от 26.12.2008 № 294-ФЗ,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уполномоченных должностных лиц об устранении выявленных нарушений, несут ответственность в соответствии с законодательством Российской Федерации.</w:t>
      </w:r>
    </w:p>
    <w:p w:rsidR="004645B5" w:rsidRDefault="0050674B" w:rsidP="0050674B">
      <w:pPr>
        <w:widowControl w:val="0"/>
        <w:autoSpaceDE w:val="0"/>
        <w:autoSpaceDN w:val="0"/>
        <w:adjustRightInd w:val="0"/>
        <w:ind w:firstLine="567"/>
        <w:jc w:val="both"/>
        <w:rPr>
          <w:sz w:val="28"/>
          <w:szCs w:val="28"/>
        </w:rPr>
      </w:pPr>
      <w:r>
        <w:rPr>
          <w:sz w:val="28"/>
          <w:szCs w:val="28"/>
        </w:rPr>
        <w:t>20.</w:t>
      </w:r>
      <w:r w:rsidR="004645B5">
        <w:rPr>
          <w:sz w:val="28"/>
          <w:szCs w:val="28"/>
        </w:rPr>
        <w:t>Решения уполномоченных должностных лиц, осуществляющих муниципальный контроль, могут быть обжалованы в соответствии с законодательством Российской Федерации.</w:t>
      </w:r>
    </w:p>
    <w:bookmarkEnd w:id="2"/>
    <w:p w:rsidR="004645B5" w:rsidRDefault="004645B5" w:rsidP="004645B5">
      <w:pPr>
        <w:jc w:val="both"/>
        <w:rPr>
          <w:sz w:val="28"/>
          <w:szCs w:val="28"/>
        </w:rPr>
      </w:pPr>
    </w:p>
    <w:p w:rsidR="004645B5" w:rsidRDefault="004645B5" w:rsidP="004645B5">
      <w:pPr>
        <w:jc w:val="both"/>
        <w:rPr>
          <w:sz w:val="28"/>
          <w:szCs w:val="28"/>
        </w:rPr>
      </w:pPr>
    </w:p>
    <w:p w:rsidR="0050674B" w:rsidRDefault="0050674B" w:rsidP="004645B5">
      <w:pPr>
        <w:jc w:val="both"/>
        <w:rPr>
          <w:sz w:val="28"/>
          <w:szCs w:val="28"/>
        </w:rPr>
      </w:pPr>
    </w:p>
    <w:p w:rsidR="004645B5" w:rsidRDefault="00A922C7" w:rsidP="004645B5">
      <w:pPr>
        <w:jc w:val="both"/>
        <w:rPr>
          <w:sz w:val="28"/>
          <w:szCs w:val="28"/>
        </w:rPr>
      </w:pPr>
      <w:r>
        <w:rPr>
          <w:sz w:val="28"/>
          <w:szCs w:val="28"/>
        </w:rPr>
        <w:t>Исполняющий обязанности главы</w:t>
      </w:r>
      <w:r w:rsidR="004645B5">
        <w:rPr>
          <w:sz w:val="28"/>
          <w:szCs w:val="28"/>
        </w:rPr>
        <w:t xml:space="preserve"> </w:t>
      </w:r>
    </w:p>
    <w:p w:rsidR="004645B5" w:rsidRDefault="00A922C7" w:rsidP="004645B5">
      <w:pPr>
        <w:jc w:val="both"/>
        <w:rPr>
          <w:sz w:val="28"/>
          <w:szCs w:val="28"/>
        </w:rPr>
      </w:pPr>
      <w:r>
        <w:rPr>
          <w:sz w:val="28"/>
          <w:szCs w:val="28"/>
        </w:rPr>
        <w:t xml:space="preserve">Бураковского </w:t>
      </w:r>
      <w:r w:rsidR="004645B5">
        <w:rPr>
          <w:sz w:val="28"/>
          <w:szCs w:val="28"/>
        </w:rPr>
        <w:t xml:space="preserve">сельского поселения   </w:t>
      </w:r>
    </w:p>
    <w:p w:rsidR="004645B5" w:rsidRDefault="004645B5" w:rsidP="004645B5">
      <w:pPr>
        <w:jc w:val="both"/>
        <w:rPr>
          <w:sz w:val="28"/>
          <w:szCs w:val="28"/>
        </w:rPr>
      </w:pPr>
      <w:r>
        <w:rPr>
          <w:sz w:val="28"/>
          <w:szCs w:val="28"/>
        </w:rPr>
        <w:t xml:space="preserve">Кореновского района                                           </w:t>
      </w:r>
      <w:r w:rsidR="00A922C7">
        <w:rPr>
          <w:sz w:val="28"/>
          <w:szCs w:val="28"/>
        </w:rPr>
        <w:t xml:space="preserve">                      </w:t>
      </w:r>
      <w:r w:rsidR="00815767">
        <w:rPr>
          <w:sz w:val="28"/>
          <w:szCs w:val="28"/>
        </w:rPr>
        <w:t xml:space="preserve">     </w:t>
      </w:r>
      <w:bookmarkStart w:id="3" w:name="_GoBack"/>
      <w:bookmarkEnd w:id="3"/>
      <w:r w:rsidR="00A922C7">
        <w:rPr>
          <w:sz w:val="28"/>
          <w:szCs w:val="28"/>
        </w:rPr>
        <w:t xml:space="preserve">       </w:t>
      </w:r>
      <w:proofErr w:type="spellStart"/>
      <w:r w:rsidR="00A922C7">
        <w:rPr>
          <w:sz w:val="28"/>
          <w:szCs w:val="28"/>
        </w:rPr>
        <w:t>Е.М.Баязова</w:t>
      </w:r>
      <w:proofErr w:type="spellEnd"/>
    </w:p>
    <w:p w:rsidR="004645B5" w:rsidRDefault="004645B5" w:rsidP="004645B5">
      <w:pPr>
        <w:pStyle w:val="a3"/>
        <w:jc w:val="left"/>
        <w:rPr>
          <w:rFonts w:ascii="Times New Roman" w:hAnsi="Times New Roman"/>
          <w:sz w:val="28"/>
          <w:szCs w:val="28"/>
        </w:rPr>
      </w:pPr>
    </w:p>
    <w:p w:rsidR="004A33A0" w:rsidRDefault="004A33A0"/>
    <w:sectPr w:rsidR="004A3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ohit Hindi">
    <w:altName w:val="MS Mincho"/>
    <w:charset w:val="80"/>
    <w:family w:val="auto"/>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1E"/>
    <w:rsid w:val="003F3242"/>
    <w:rsid w:val="004645B5"/>
    <w:rsid w:val="004A33A0"/>
    <w:rsid w:val="0050674B"/>
    <w:rsid w:val="0063781E"/>
    <w:rsid w:val="00815767"/>
    <w:rsid w:val="009874F1"/>
    <w:rsid w:val="00A922C7"/>
    <w:rsid w:val="00DB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EFB29-4BE6-41FF-8E08-E7DA3AEE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5B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645B5"/>
    <w:pPr>
      <w:keepNext/>
      <w:jc w:val="center"/>
      <w:outlineLvl w:val="1"/>
    </w:pPr>
    <w:rPr>
      <w:b/>
    </w:rPr>
  </w:style>
  <w:style w:type="paragraph" w:styleId="3">
    <w:name w:val="heading 3"/>
    <w:basedOn w:val="a"/>
    <w:next w:val="a"/>
    <w:link w:val="30"/>
    <w:semiHidden/>
    <w:unhideWhenUsed/>
    <w:qFormat/>
    <w:rsid w:val="004645B5"/>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645B5"/>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645B5"/>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4645B5"/>
    <w:pPr>
      <w:ind w:firstLine="851"/>
      <w:jc w:val="both"/>
    </w:pPr>
    <w:rPr>
      <w:rFonts w:ascii="Courier New" w:hAnsi="Courier New" w:cs="Courier New"/>
      <w:sz w:val="20"/>
      <w:szCs w:val="20"/>
    </w:rPr>
  </w:style>
  <w:style w:type="character" w:customStyle="1" w:styleId="a4">
    <w:name w:val="Текст Знак"/>
    <w:basedOn w:val="a0"/>
    <w:link w:val="a3"/>
    <w:semiHidden/>
    <w:rsid w:val="004645B5"/>
    <w:rPr>
      <w:rFonts w:ascii="Courier New" w:eastAsia="Times New Roman" w:hAnsi="Courier New" w:cs="Courier New"/>
      <w:sz w:val="20"/>
      <w:szCs w:val="20"/>
      <w:lang w:eastAsia="ru-RU"/>
    </w:rPr>
  </w:style>
  <w:style w:type="character" w:styleId="a5">
    <w:name w:val="Hyperlink"/>
    <w:basedOn w:val="a0"/>
    <w:uiPriority w:val="99"/>
    <w:semiHidden/>
    <w:unhideWhenUsed/>
    <w:rsid w:val="004645B5"/>
    <w:rPr>
      <w:color w:val="0000FF"/>
      <w:u w:val="single"/>
    </w:rPr>
  </w:style>
  <w:style w:type="paragraph" w:styleId="a6">
    <w:name w:val="Balloon Text"/>
    <w:basedOn w:val="a"/>
    <w:link w:val="a7"/>
    <w:uiPriority w:val="99"/>
    <w:semiHidden/>
    <w:unhideWhenUsed/>
    <w:rsid w:val="00A922C7"/>
    <w:rPr>
      <w:rFonts w:ascii="Segoe UI" w:hAnsi="Segoe UI" w:cs="Segoe UI"/>
      <w:sz w:val="18"/>
      <w:szCs w:val="18"/>
    </w:rPr>
  </w:style>
  <w:style w:type="character" w:customStyle="1" w:styleId="a7">
    <w:name w:val="Текст выноски Знак"/>
    <w:basedOn w:val="a0"/>
    <w:link w:val="a6"/>
    <w:uiPriority w:val="99"/>
    <w:semiHidden/>
    <w:rsid w:val="00A922C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83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12064247&amp;sub=0" TargetMode="External"/><Relationship Id="rId3" Type="http://schemas.openxmlformats.org/officeDocument/2006/relationships/webSettings" Target="webSettings.xml"/><Relationship Id="rId7" Type="http://schemas.openxmlformats.org/officeDocument/2006/relationships/hyperlink" Target="http://mobileonline.garant.ru/document?id=86367&amp;su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document?id=86367&amp;sub=0" TargetMode="External"/><Relationship Id="rId5" Type="http://schemas.openxmlformats.org/officeDocument/2006/relationships/hyperlink" Target="http://mobileonline.garant.ru/document?id=36871498&amp;sub=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4086</Words>
  <Characters>23296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2019-09-09T12:13:00Z</cp:lastPrinted>
  <dcterms:created xsi:type="dcterms:W3CDTF">2019-08-29T05:58:00Z</dcterms:created>
  <dcterms:modified xsi:type="dcterms:W3CDTF">2019-09-09T12:13:00Z</dcterms:modified>
</cp:coreProperties>
</file>