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D9" w:rsidRDefault="002D2CA2" w:rsidP="00CF55D9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3490215" wp14:editId="1C8E947D">
            <wp:extent cx="693420" cy="701040"/>
            <wp:effectExtent l="0" t="0" r="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D9" w:rsidRDefault="00CF55D9" w:rsidP="00CF55D9">
      <w:pPr>
        <w:jc w:val="both"/>
        <w:rPr>
          <w:sz w:val="28"/>
          <w:szCs w:val="28"/>
        </w:rPr>
      </w:pPr>
    </w:p>
    <w:p w:rsidR="00CF55D9" w:rsidRDefault="00CF55D9" w:rsidP="00CF5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8585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CF55D9" w:rsidRDefault="00CF55D9" w:rsidP="00CF55D9">
      <w:pPr>
        <w:jc w:val="center"/>
        <w:rPr>
          <w:b/>
          <w:sz w:val="36"/>
          <w:szCs w:val="36"/>
        </w:rPr>
      </w:pPr>
    </w:p>
    <w:p w:rsidR="00CF55D9" w:rsidRDefault="00CF55D9" w:rsidP="00CF55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785853">
        <w:rPr>
          <w:b/>
          <w:sz w:val="32"/>
          <w:szCs w:val="32"/>
        </w:rPr>
        <w:t>/проект</w:t>
      </w:r>
    </w:p>
    <w:p w:rsidR="00CF55D9" w:rsidRDefault="00CF55D9" w:rsidP="00CF55D9">
      <w:pPr>
        <w:jc w:val="center"/>
        <w:rPr>
          <w:b/>
          <w:sz w:val="36"/>
          <w:szCs w:val="36"/>
        </w:rPr>
      </w:pPr>
    </w:p>
    <w:p w:rsidR="00CF55D9" w:rsidRDefault="00CF55D9" w:rsidP="00CF55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00.00.2020                                                                                                                           № 00</w:t>
      </w:r>
    </w:p>
    <w:p w:rsidR="00CF55D9" w:rsidRDefault="00785853" w:rsidP="00CF55D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F55D9" w:rsidRDefault="00CF55D9" w:rsidP="00CF55D9">
      <w:pPr>
        <w:widowControl w:val="0"/>
        <w:autoSpaceDE w:val="0"/>
        <w:jc w:val="center"/>
        <w:rPr>
          <w:b/>
          <w:sz w:val="28"/>
          <w:szCs w:val="28"/>
        </w:rPr>
      </w:pPr>
    </w:p>
    <w:p w:rsidR="00CF55D9" w:rsidRDefault="00CF55D9" w:rsidP="00CF55D9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</w:t>
      </w:r>
      <w:r w:rsidR="009402A6">
        <w:rPr>
          <w:b/>
          <w:sz w:val="28"/>
          <w:szCs w:val="28"/>
        </w:rPr>
        <w:t>ии утратившим</w:t>
      </w:r>
      <w:r w:rsidR="00BA1FE0">
        <w:rPr>
          <w:b/>
          <w:sz w:val="28"/>
          <w:szCs w:val="28"/>
        </w:rPr>
        <w:t xml:space="preserve">и </w:t>
      </w:r>
      <w:r w:rsidR="009402A6">
        <w:rPr>
          <w:b/>
          <w:sz w:val="28"/>
          <w:szCs w:val="28"/>
        </w:rPr>
        <w:t xml:space="preserve"> силу постановлений</w:t>
      </w:r>
      <w:r>
        <w:rPr>
          <w:b/>
          <w:sz w:val="28"/>
          <w:szCs w:val="28"/>
        </w:rPr>
        <w:t xml:space="preserve">  администрации </w:t>
      </w:r>
      <w:r w:rsidR="00785853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CF55D9" w:rsidRDefault="00CF55D9" w:rsidP="00CF55D9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CF55D9" w:rsidRDefault="00CF55D9" w:rsidP="00CF55D9">
      <w:pPr>
        <w:widowControl w:val="0"/>
        <w:tabs>
          <w:tab w:val="left" w:pos="851"/>
        </w:tabs>
        <w:suppressAutoHyphens/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785853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соответствие с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действующим законодательством, администрация </w:t>
      </w:r>
      <w:r w:rsidR="00785853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п о с т а н о в л я е т:</w:t>
      </w:r>
    </w:p>
    <w:p w:rsidR="00785853" w:rsidRPr="00785853" w:rsidRDefault="00CF55D9" w:rsidP="00785853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>Признат</w:t>
      </w:r>
      <w:r w:rsidR="00785853">
        <w:rPr>
          <w:rFonts w:eastAsia="Cambria"/>
          <w:sz w:val="28"/>
          <w:szCs w:val="28"/>
          <w:lang w:eastAsia="en-US"/>
        </w:rPr>
        <w:t>ь утратившим</w:t>
      </w:r>
      <w:r w:rsidR="00BA1FE0">
        <w:rPr>
          <w:rFonts w:eastAsia="Cambria"/>
          <w:sz w:val="28"/>
          <w:szCs w:val="28"/>
          <w:lang w:eastAsia="en-US"/>
        </w:rPr>
        <w:t>и</w:t>
      </w:r>
      <w:r w:rsidR="00785853">
        <w:rPr>
          <w:rFonts w:eastAsia="Cambria"/>
          <w:sz w:val="28"/>
          <w:szCs w:val="28"/>
          <w:lang w:eastAsia="en-US"/>
        </w:rPr>
        <w:t xml:space="preserve"> силу </w:t>
      </w:r>
      <w:r w:rsidR="00BA1FE0">
        <w:rPr>
          <w:rFonts w:eastAsia="Cambria"/>
          <w:sz w:val="28"/>
          <w:szCs w:val="28"/>
          <w:lang w:eastAsia="en-US"/>
        </w:rPr>
        <w:t>следующие постановления</w:t>
      </w:r>
      <w:r>
        <w:rPr>
          <w:rFonts w:eastAsia="Cambria"/>
          <w:sz w:val="28"/>
          <w:szCs w:val="28"/>
          <w:lang w:eastAsia="en-US"/>
        </w:rPr>
        <w:t xml:space="preserve"> администрации </w:t>
      </w:r>
      <w:r w:rsidR="00785853">
        <w:rPr>
          <w:rFonts w:eastAsia="Cambria"/>
          <w:sz w:val="28"/>
          <w:szCs w:val="28"/>
          <w:lang w:eastAsia="en-US"/>
        </w:rPr>
        <w:t xml:space="preserve">Бураковского </w:t>
      </w:r>
      <w:r>
        <w:rPr>
          <w:rFonts w:eastAsia="Cambria"/>
          <w:sz w:val="28"/>
          <w:szCs w:val="28"/>
          <w:lang w:eastAsia="en-US"/>
        </w:rPr>
        <w:t xml:space="preserve">сельского поселения Кореновского района  </w:t>
      </w:r>
    </w:p>
    <w:p w:rsidR="00785853" w:rsidRPr="00785853" w:rsidRDefault="00BA1FE0" w:rsidP="00785853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 xml:space="preserve">Постановление администрации Бураковского сельского поселения Кореновского района </w:t>
      </w:r>
      <w:r w:rsidR="009402A6">
        <w:rPr>
          <w:rFonts w:eastAsia="Cambria"/>
          <w:sz w:val="28"/>
          <w:szCs w:val="28"/>
          <w:lang w:eastAsia="en-US"/>
        </w:rPr>
        <w:t>от 22</w:t>
      </w:r>
      <w:r w:rsidR="00CF55D9" w:rsidRPr="00785853">
        <w:rPr>
          <w:rFonts w:eastAsia="Cambria"/>
          <w:sz w:val="28"/>
          <w:szCs w:val="28"/>
          <w:lang w:eastAsia="en-US"/>
        </w:rPr>
        <w:t xml:space="preserve"> </w:t>
      </w:r>
      <w:r w:rsidR="009402A6">
        <w:rPr>
          <w:rFonts w:eastAsia="Cambria"/>
          <w:sz w:val="28"/>
          <w:szCs w:val="28"/>
          <w:lang w:eastAsia="en-US"/>
        </w:rPr>
        <w:t>апреля 2019 года № 30</w:t>
      </w:r>
      <w:r w:rsidR="00CF55D9" w:rsidRPr="00785853">
        <w:rPr>
          <w:rFonts w:eastAsia="Cambria"/>
          <w:sz w:val="28"/>
          <w:szCs w:val="28"/>
          <w:lang w:eastAsia="en-US"/>
        </w:rPr>
        <w:t xml:space="preserve"> </w:t>
      </w:r>
      <w:r w:rsidR="009659DD">
        <w:rPr>
          <w:sz w:val="28"/>
          <w:szCs w:val="28"/>
        </w:rPr>
        <w:t>«Об утверждении Порядка получения муниципальными служащими, замещающими должности муниципальной службы в администрации Бураковского сельского поселения Кореновского района, разрешение представителя нанимателя на участие на безвозмездной основе в управлении некоммерческими организациями»;</w:t>
      </w:r>
    </w:p>
    <w:p w:rsidR="009659DD" w:rsidRDefault="009659DD" w:rsidP="009659DD">
      <w:pPr>
        <w:pStyle w:val="a3"/>
        <w:widowControl w:val="0"/>
        <w:suppressAutoHyphens/>
        <w:autoSpaceDE w:val="0"/>
        <w:ind w:left="0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       1.2.</w:t>
      </w:r>
      <w:r w:rsidR="00BA1FE0" w:rsidRPr="00BA1FE0">
        <w:rPr>
          <w:rFonts w:eastAsia="Cambria"/>
          <w:sz w:val="28"/>
          <w:szCs w:val="28"/>
          <w:lang w:eastAsia="en-US"/>
        </w:rPr>
        <w:t xml:space="preserve"> </w:t>
      </w:r>
      <w:r w:rsidR="00BA1FE0">
        <w:rPr>
          <w:rFonts w:eastAsia="Cambria"/>
          <w:sz w:val="28"/>
          <w:szCs w:val="28"/>
          <w:lang w:eastAsia="en-US"/>
        </w:rPr>
        <w:t xml:space="preserve">Постановление администрации Бураковского сельского поселения Кореновского района </w:t>
      </w:r>
      <w:r>
        <w:rPr>
          <w:rFonts w:eastAsia="Cambria"/>
          <w:sz w:val="28"/>
          <w:szCs w:val="28"/>
          <w:lang w:eastAsia="en-US"/>
        </w:rPr>
        <w:t>от 21.12.2018 №140</w:t>
      </w:r>
      <w:r w:rsidR="00CF55D9" w:rsidRPr="00785853">
        <w:rPr>
          <w:rFonts w:eastAsia="Cambria"/>
          <w:sz w:val="28"/>
          <w:szCs w:val="28"/>
          <w:lang w:eastAsia="en-US"/>
        </w:rPr>
        <w:t xml:space="preserve"> </w:t>
      </w:r>
      <w:r>
        <w:rPr>
          <w:rFonts w:eastAsia="Cambria"/>
          <w:sz w:val="28"/>
          <w:szCs w:val="28"/>
          <w:lang w:eastAsia="en-US"/>
        </w:rPr>
        <w:t>«Об утверждении Порядка формирования, утверждения и ведения планов-графиков закупок для обеспечения муниципальных нужд  Бураковского сельского поселения Кореновского района»;</w:t>
      </w:r>
      <w:r w:rsidR="00BA1FE0">
        <w:rPr>
          <w:rFonts w:eastAsia="Cambria"/>
          <w:sz w:val="28"/>
          <w:szCs w:val="28"/>
          <w:lang w:eastAsia="en-US"/>
        </w:rPr>
        <w:t xml:space="preserve">  </w:t>
      </w:r>
    </w:p>
    <w:p w:rsidR="009659DD" w:rsidRPr="009659DD" w:rsidRDefault="009659DD" w:rsidP="009659DD">
      <w:pPr>
        <w:pStyle w:val="a3"/>
        <w:widowControl w:val="0"/>
        <w:suppressAutoHyphens/>
        <w:autoSpaceDE w:val="0"/>
        <w:ind w:left="0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          1.3. </w:t>
      </w:r>
      <w:r w:rsidR="00BA1FE0">
        <w:rPr>
          <w:rFonts w:eastAsia="Cambria"/>
          <w:sz w:val="28"/>
          <w:szCs w:val="28"/>
          <w:lang w:eastAsia="en-US"/>
        </w:rPr>
        <w:t xml:space="preserve">Постановление администрации Бураковского сельского поселения Кореновского района </w:t>
      </w:r>
      <w:r>
        <w:rPr>
          <w:rFonts w:eastAsia="Cambria"/>
          <w:sz w:val="28"/>
          <w:szCs w:val="28"/>
          <w:lang w:eastAsia="en-US"/>
        </w:rPr>
        <w:t>от 26.09.2018 №87 «Об утверждении Положения о порядке и сроках применения взысканий, предусмотренных статьями 14.1. 15 и 27 Федерального закона от 2 марта 2007 года № 25-ФЗ «О муниципальной службе в Российской Федерации».</w:t>
      </w:r>
    </w:p>
    <w:p w:rsidR="00CF55D9" w:rsidRDefault="00CF55D9" w:rsidP="009659DD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Общему отделу администрации </w:t>
      </w:r>
      <w:r w:rsidR="009659D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</w:t>
      </w:r>
      <w:proofErr w:type="spellStart"/>
      <w:r w:rsidR="009659DD">
        <w:rPr>
          <w:sz w:val="28"/>
          <w:szCs w:val="28"/>
          <w:lang w:eastAsia="ar-SA"/>
        </w:rPr>
        <w:t>Абрамкина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659D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CF55D9" w:rsidRDefault="009659DD" w:rsidP="00CF55D9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CF55D9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F55D9" w:rsidRDefault="00CF55D9" w:rsidP="00CF55D9">
      <w:pPr>
        <w:autoSpaceDE w:val="0"/>
        <w:jc w:val="both"/>
        <w:rPr>
          <w:sz w:val="28"/>
          <w:szCs w:val="28"/>
          <w:lang w:eastAsia="ar-SA"/>
        </w:rPr>
      </w:pPr>
    </w:p>
    <w:p w:rsidR="00CF55D9" w:rsidRDefault="00CF55D9" w:rsidP="00CF55D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55D9" w:rsidRDefault="009659DD" w:rsidP="00CF55D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F55D9">
        <w:rPr>
          <w:sz w:val="28"/>
          <w:szCs w:val="28"/>
        </w:rPr>
        <w:t xml:space="preserve"> сельского поселения </w:t>
      </w:r>
    </w:p>
    <w:p w:rsidR="00CF55D9" w:rsidRDefault="00CF55D9" w:rsidP="002D2CA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9659DD">
        <w:rPr>
          <w:sz w:val="28"/>
          <w:szCs w:val="28"/>
        </w:rPr>
        <w:t xml:space="preserve">                              </w:t>
      </w:r>
      <w:proofErr w:type="spellStart"/>
      <w:r w:rsidR="009659DD">
        <w:rPr>
          <w:sz w:val="28"/>
          <w:szCs w:val="28"/>
        </w:rPr>
        <w:t>Л.И.Орлецкая</w:t>
      </w:r>
      <w:proofErr w:type="spellEnd"/>
    </w:p>
    <w:sectPr w:rsidR="00CF55D9" w:rsidSect="00BA1F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0F"/>
    <w:rsid w:val="00186222"/>
    <w:rsid w:val="002D2CA2"/>
    <w:rsid w:val="004A33A0"/>
    <w:rsid w:val="00653F86"/>
    <w:rsid w:val="00785853"/>
    <w:rsid w:val="009402A6"/>
    <w:rsid w:val="009659DD"/>
    <w:rsid w:val="00A1100F"/>
    <w:rsid w:val="00AF7CF7"/>
    <w:rsid w:val="00B0770F"/>
    <w:rsid w:val="00B71E49"/>
    <w:rsid w:val="00BA1FE0"/>
    <w:rsid w:val="00C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100D-6E93-4C43-87C4-2543C4D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C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C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2020-02-06T05:51:00Z</cp:lastPrinted>
  <dcterms:created xsi:type="dcterms:W3CDTF">2020-02-06T05:27:00Z</dcterms:created>
  <dcterms:modified xsi:type="dcterms:W3CDTF">2020-02-07T11:15:00Z</dcterms:modified>
</cp:coreProperties>
</file>